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B0485" w:rsidP="00ED58F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AE1E74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</w:t>
            </w:r>
            <w:r w:rsidR="00ED58F5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22F6E" w:rsidP="001310F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25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174A03">
              <w:rPr>
                <w:rFonts w:ascii="Times New Roman" w:hAnsi="Times New Roman"/>
                <w:b/>
                <w:bCs/>
                <w:sz w:val="28"/>
              </w:rPr>
              <w:t>139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1310F8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DB3197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</w:t>
      </w:r>
      <w:r w:rsidR="00DB3197" w:rsidRPr="008430E5">
        <w:rPr>
          <w:b/>
          <w:sz w:val="28"/>
          <w:szCs w:val="28"/>
        </w:rPr>
        <w:t>Думы Бельского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 xml:space="preserve">по </w:t>
      </w:r>
      <w:r w:rsidR="00D16B0E">
        <w:rPr>
          <w:b/>
          <w:sz w:val="28"/>
          <w:szCs w:val="28"/>
        </w:rPr>
        <w:t>Ленинскому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</w:t>
      </w:r>
      <w:r w:rsidR="00D16B0E">
        <w:rPr>
          <w:b/>
          <w:sz w:val="28"/>
          <w:szCs w:val="28"/>
        </w:rPr>
        <w:t xml:space="preserve"> 1</w:t>
      </w:r>
      <w:r w:rsidR="00690F5D">
        <w:rPr>
          <w:b/>
          <w:sz w:val="28"/>
          <w:szCs w:val="28"/>
        </w:rPr>
        <w:t xml:space="preserve"> </w:t>
      </w:r>
    </w:p>
    <w:p w:rsidR="00AF2FCC" w:rsidRPr="00C57762" w:rsidRDefault="00174A03" w:rsidP="00C57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Родченковой Светланы Сергеевны</w:t>
      </w:r>
    </w:p>
    <w:p w:rsidR="00AF2FCC" w:rsidRDefault="00AF2FCC" w:rsidP="00DB3197">
      <w:pPr>
        <w:pStyle w:val="a5"/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DB3197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="007E1F19">
        <w:rPr>
          <w:sz w:val="28"/>
          <w:szCs w:val="28"/>
        </w:rPr>
        <w:t xml:space="preserve">по </w:t>
      </w:r>
      <w:r w:rsidR="00D16B0E">
        <w:rPr>
          <w:sz w:val="28"/>
          <w:szCs w:val="28"/>
        </w:rPr>
        <w:t>Ленинскому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</w:t>
      </w:r>
      <w:r w:rsidR="00D16B0E">
        <w:rPr>
          <w:sz w:val="28"/>
          <w:szCs w:val="28"/>
        </w:rPr>
        <w:t xml:space="preserve"> 1</w:t>
      </w:r>
      <w:r w:rsidR="00DA69DF">
        <w:rPr>
          <w:sz w:val="28"/>
          <w:szCs w:val="28"/>
        </w:rPr>
        <w:t xml:space="preserve"> </w:t>
      </w:r>
      <w:r w:rsidR="00D16B0E">
        <w:rPr>
          <w:sz w:val="28"/>
          <w:szCs w:val="28"/>
        </w:rPr>
        <w:t>Родченковой Светланы Сергеевны</w:t>
      </w:r>
      <w:r w:rsidR="00DB3197">
        <w:rPr>
          <w:sz w:val="28"/>
          <w:szCs w:val="28"/>
        </w:rPr>
        <w:t>,</w:t>
      </w:r>
      <w:r w:rsidR="009C2CCF">
        <w:rPr>
          <w:sz w:val="28"/>
          <w:szCs w:val="28"/>
        </w:rPr>
        <w:t xml:space="preserve"> выдвинутой</w:t>
      </w:r>
      <w:r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DB3197">
        <w:rPr>
          <w:sz w:val="28"/>
          <w:szCs w:val="28"/>
        </w:rPr>
        <w:t>6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</w:t>
      </w:r>
      <w:r w:rsidR="00DB3197">
        <w:rPr>
          <w:sz w:val="28"/>
          <w:szCs w:val="28"/>
        </w:rPr>
        <w:t>2</w:t>
      </w:r>
      <w:r w:rsidR="00B635DD" w:rsidRPr="004B33B5">
        <w:rPr>
          <w:sz w:val="28"/>
          <w:szCs w:val="28"/>
        </w:rPr>
        <w:t>, 34, 36 Избирательного кодекса Тверской области от 07.04.2003 № 20-ЗО, постановлением территориальной избирательной</w:t>
      </w:r>
      <w:r w:rsidR="00925790">
        <w:rPr>
          <w:sz w:val="28"/>
          <w:szCs w:val="28"/>
        </w:rPr>
        <w:t xml:space="preserve"> комиссии Бельского района от 12</w:t>
      </w:r>
      <w:r w:rsidR="00F616FA">
        <w:rPr>
          <w:sz w:val="28"/>
          <w:szCs w:val="28"/>
        </w:rPr>
        <w:t xml:space="preserve"> июля 20</w:t>
      </w:r>
      <w:r w:rsidR="00925790">
        <w:rPr>
          <w:sz w:val="28"/>
          <w:szCs w:val="28"/>
        </w:rPr>
        <w:t>22</w:t>
      </w:r>
      <w:r w:rsidR="00B635DD" w:rsidRPr="004B33B5">
        <w:rPr>
          <w:sz w:val="28"/>
          <w:szCs w:val="28"/>
        </w:rPr>
        <w:t xml:space="preserve"> года №</w:t>
      </w:r>
      <w:r w:rsidR="00F62593">
        <w:rPr>
          <w:sz w:val="28"/>
          <w:szCs w:val="28"/>
        </w:rPr>
        <w:t xml:space="preserve"> </w:t>
      </w:r>
      <w:r w:rsidR="00925790">
        <w:rPr>
          <w:sz w:val="28"/>
          <w:szCs w:val="28"/>
        </w:rPr>
        <w:t>22</w:t>
      </w:r>
      <w:r w:rsidR="00F616FA">
        <w:rPr>
          <w:sz w:val="28"/>
          <w:szCs w:val="28"/>
        </w:rPr>
        <w:t>/</w:t>
      </w:r>
      <w:r w:rsidR="00925790">
        <w:rPr>
          <w:sz w:val="28"/>
          <w:szCs w:val="28"/>
        </w:rPr>
        <w:t>120</w:t>
      </w:r>
      <w:r w:rsidR="004B33B5" w:rsidRPr="004B33B5">
        <w:rPr>
          <w:sz w:val="28"/>
          <w:szCs w:val="28"/>
        </w:rPr>
        <w:t>-</w:t>
      </w:r>
      <w:r w:rsidR="00925790">
        <w:rPr>
          <w:sz w:val="28"/>
          <w:szCs w:val="28"/>
        </w:rPr>
        <w:t>5</w:t>
      </w:r>
      <w:r w:rsidR="004B33B5" w:rsidRPr="004B33B5">
        <w:rPr>
          <w:sz w:val="28"/>
          <w:szCs w:val="28"/>
        </w:rPr>
        <w:t xml:space="preserve"> «О заверении списка кандидатов в депутаты </w:t>
      </w:r>
      <w:r w:rsidR="00925790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33B5" w:rsidRPr="004B33B5">
        <w:rPr>
          <w:sz w:val="28"/>
          <w:szCs w:val="28"/>
        </w:rPr>
        <w:t xml:space="preserve">, выдвинутых </w:t>
      </w:r>
      <w:r w:rsidR="00F62593">
        <w:rPr>
          <w:sz w:val="28"/>
          <w:szCs w:val="28"/>
        </w:rPr>
        <w:t>избирательным объединением «</w:t>
      </w:r>
      <w:r w:rsidR="004B33B5" w:rsidRPr="004B33B5">
        <w:rPr>
          <w:sz w:val="28"/>
          <w:szCs w:val="28"/>
        </w:rPr>
        <w:t>Бельск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</w:t>
      </w:r>
      <w:r w:rsidR="000C6803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>естн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отделение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F62593">
        <w:rPr>
          <w:b/>
          <w:sz w:val="28"/>
          <w:szCs w:val="28"/>
        </w:rPr>
        <w:t xml:space="preserve"> </w:t>
      </w:r>
      <w:r w:rsidR="00F62593" w:rsidRPr="00F62593">
        <w:rPr>
          <w:sz w:val="28"/>
          <w:szCs w:val="28"/>
        </w:rPr>
        <w:t>по многомандатным избирательным округам</w:t>
      </w:r>
      <w:r w:rsidR="00F62593">
        <w:rPr>
          <w:sz w:val="28"/>
          <w:szCs w:val="28"/>
        </w:rPr>
        <w:t>»</w:t>
      </w:r>
      <w:r w:rsidR="00862458" w:rsidRPr="00F62593">
        <w:rPr>
          <w:sz w:val="28"/>
          <w:szCs w:val="28"/>
        </w:rPr>
        <w:t>,</w:t>
      </w:r>
      <w:r w:rsidR="00862458">
        <w:rPr>
          <w:b/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</w:t>
      </w:r>
      <w:r w:rsidR="00925790">
        <w:rPr>
          <w:sz w:val="28"/>
          <w:szCs w:val="28"/>
        </w:rPr>
        <w:t>от</w:t>
      </w:r>
      <w:r w:rsidR="00925790" w:rsidRPr="001009B0">
        <w:rPr>
          <w:sz w:val="28"/>
          <w:szCs w:val="28"/>
        </w:rPr>
        <w:t xml:space="preserve"> </w:t>
      </w:r>
      <w:r w:rsidR="00925790" w:rsidRPr="005C0C12">
        <w:rPr>
          <w:sz w:val="28"/>
          <w:szCs w:val="28"/>
        </w:rPr>
        <w:t>22.04.2022 № 62/709-7 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по </w:t>
      </w:r>
      <w:r w:rsidR="00EC207D">
        <w:rPr>
          <w:sz w:val="28"/>
          <w:szCs w:val="28"/>
        </w:rPr>
        <w:t>Ленинскому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</w:t>
      </w:r>
      <w:r w:rsidR="00357BEA">
        <w:rPr>
          <w:sz w:val="28"/>
          <w:szCs w:val="28"/>
        </w:rPr>
        <w:t xml:space="preserve"> </w:t>
      </w:r>
      <w:r w:rsidR="00EC207D">
        <w:rPr>
          <w:sz w:val="28"/>
          <w:szCs w:val="28"/>
        </w:rPr>
        <w:t>1</w:t>
      </w:r>
      <w:r w:rsidRPr="004B33B5">
        <w:rPr>
          <w:sz w:val="28"/>
          <w:szCs w:val="28"/>
        </w:rPr>
        <w:t xml:space="preserve"> </w:t>
      </w:r>
      <w:r w:rsidR="00C20DE1">
        <w:rPr>
          <w:sz w:val="28"/>
          <w:szCs w:val="28"/>
        </w:rPr>
        <w:t>Р</w:t>
      </w:r>
      <w:r w:rsidR="00EC207D">
        <w:rPr>
          <w:sz w:val="28"/>
          <w:szCs w:val="28"/>
        </w:rPr>
        <w:t>одченкову Светлану Сергеевну</w:t>
      </w:r>
      <w:r w:rsidR="00C05AA3">
        <w:rPr>
          <w:sz w:val="28"/>
          <w:szCs w:val="28"/>
        </w:rPr>
        <w:t xml:space="preserve">, </w:t>
      </w:r>
      <w:r w:rsidR="004B743D" w:rsidRPr="004247FC">
        <w:rPr>
          <w:sz w:val="28"/>
          <w:szCs w:val="28"/>
        </w:rPr>
        <w:t>19</w:t>
      </w:r>
      <w:r w:rsidR="00EC207D">
        <w:rPr>
          <w:sz w:val="28"/>
          <w:szCs w:val="28"/>
        </w:rPr>
        <w:t>66</w:t>
      </w:r>
      <w:r w:rsidR="004B743D" w:rsidRPr="004247FC">
        <w:rPr>
          <w:sz w:val="28"/>
          <w:szCs w:val="28"/>
        </w:rPr>
        <w:t xml:space="preserve"> года рождения</w:t>
      </w:r>
      <w:r w:rsidR="004B743D" w:rsidRPr="009B79A6">
        <w:rPr>
          <w:sz w:val="28"/>
          <w:szCs w:val="28"/>
        </w:rPr>
        <w:t xml:space="preserve">, </w:t>
      </w:r>
      <w:r w:rsidR="00EC207D">
        <w:rPr>
          <w:sz w:val="28"/>
          <w:szCs w:val="28"/>
        </w:rPr>
        <w:t xml:space="preserve">воспитателя </w:t>
      </w:r>
      <w:r w:rsidR="00EC207D" w:rsidRPr="00EC207D">
        <w:rPr>
          <w:sz w:val="28"/>
          <w:szCs w:val="28"/>
        </w:rPr>
        <w:t>ГБУ "Социально-реабилитационный центр для несовершеннолетних" Бельского района</w:t>
      </w:r>
      <w:r w:rsidR="007811AD" w:rsidRPr="00EC207D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7811AD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9F4B2B">
        <w:rPr>
          <w:sz w:val="28"/>
          <w:szCs w:val="28"/>
        </w:rPr>
        <w:t>2</w:t>
      </w:r>
      <w:r w:rsidR="00FE20FD">
        <w:rPr>
          <w:sz w:val="28"/>
          <w:szCs w:val="28"/>
        </w:rPr>
        <w:t>4</w:t>
      </w:r>
      <w:r w:rsidR="006D02C5">
        <w:rPr>
          <w:sz w:val="28"/>
          <w:szCs w:val="28"/>
        </w:rPr>
        <w:t xml:space="preserve"> июля 20</w:t>
      </w:r>
      <w:r w:rsidR="004B743D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FE20FD">
        <w:rPr>
          <w:sz w:val="28"/>
          <w:szCs w:val="28"/>
        </w:rPr>
        <w:t>1</w:t>
      </w:r>
      <w:r>
        <w:rPr>
          <w:sz w:val="28"/>
          <w:szCs w:val="28"/>
        </w:rPr>
        <w:t xml:space="preserve"> час. </w:t>
      </w:r>
      <w:r w:rsidR="00B36B22">
        <w:rPr>
          <w:sz w:val="28"/>
          <w:szCs w:val="28"/>
        </w:rPr>
        <w:t>3</w:t>
      </w:r>
      <w:r w:rsidR="007811AD">
        <w:rPr>
          <w:sz w:val="28"/>
          <w:szCs w:val="28"/>
        </w:rPr>
        <w:t>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C20DE1">
        <w:rPr>
          <w:sz w:val="28"/>
          <w:szCs w:val="28"/>
        </w:rPr>
        <w:t xml:space="preserve">Родченковой Светлане Сергеевне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="00C50AA0" w:rsidRPr="004B33B5">
        <w:rPr>
          <w:sz w:val="28"/>
          <w:szCs w:val="28"/>
        </w:rPr>
        <w:t xml:space="preserve">по </w:t>
      </w:r>
      <w:r w:rsidR="00C20DE1">
        <w:rPr>
          <w:sz w:val="28"/>
          <w:szCs w:val="28"/>
        </w:rPr>
        <w:t>Ленинскому</w:t>
      </w:r>
      <w:r w:rsidR="0010783A">
        <w:rPr>
          <w:sz w:val="28"/>
          <w:szCs w:val="28"/>
        </w:rPr>
        <w:t xml:space="preserve"> </w:t>
      </w:r>
      <w:r w:rsidR="00E25058">
        <w:rPr>
          <w:sz w:val="28"/>
          <w:szCs w:val="28"/>
        </w:rPr>
        <w:t>пятимандатному</w:t>
      </w:r>
      <w:r w:rsidR="00743CBE">
        <w:rPr>
          <w:sz w:val="28"/>
          <w:szCs w:val="28"/>
        </w:rPr>
        <w:t xml:space="preserve"> избирательному округу №</w:t>
      </w:r>
      <w:r w:rsidR="00C20DE1">
        <w:rPr>
          <w:sz w:val="28"/>
          <w:szCs w:val="28"/>
        </w:rPr>
        <w:t xml:space="preserve"> 1</w:t>
      </w:r>
      <w:r w:rsidR="00C50AA0">
        <w:rPr>
          <w:sz w:val="28"/>
          <w:szCs w:val="28"/>
        </w:rPr>
        <w:t>.</w:t>
      </w:r>
    </w:p>
    <w:p w:rsidR="009F630A" w:rsidRPr="003D1C5A" w:rsidRDefault="00D762F5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BE7FD6">
        <w:rPr>
          <w:sz w:val="28"/>
          <w:szCs w:val="28"/>
        </w:rPr>
        <w:t xml:space="preserve">Родченковой С.С. </w:t>
      </w:r>
      <w:r w:rsidR="009F630A"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E25058" w:rsidRDefault="00D762F5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992E59" w:rsidP="00992E59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sectPr w:rsidR="00C50AA0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66F32"/>
    <w:rsid w:val="000C1FB6"/>
    <w:rsid w:val="000C6803"/>
    <w:rsid w:val="000C6CA9"/>
    <w:rsid w:val="000D5F21"/>
    <w:rsid w:val="0010783A"/>
    <w:rsid w:val="00121783"/>
    <w:rsid w:val="001310F8"/>
    <w:rsid w:val="00131F98"/>
    <w:rsid w:val="00174A03"/>
    <w:rsid w:val="00245777"/>
    <w:rsid w:val="00270001"/>
    <w:rsid w:val="00284BA1"/>
    <w:rsid w:val="002927AA"/>
    <w:rsid w:val="002967D8"/>
    <w:rsid w:val="002C665E"/>
    <w:rsid w:val="002D5428"/>
    <w:rsid w:val="002F04F9"/>
    <w:rsid w:val="00301868"/>
    <w:rsid w:val="003049CC"/>
    <w:rsid w:val="00320BBE"/>
    <w:rsid w:val="00335B18"/>
    <w:rsid w:val="00355009"/>
    <w:rsid w:val="00357BEA"/>
    <w:rsid w:val="003E4C73"/>
    <w:rsid w:val="004B33B5"/>
    <w:rsid w:val="004B743D"/>
    <w:rsid w:val="004E1378"/>
    <w:rsid w:val="00543AA2"/>
    <w:rsid w:val="00543EB3"/>
    <w:rsid w:val="005E0CFF"/>
    <w:rsid w:val="005E410D"/>
    <w:rsid w:val="0061174D"/>
    <w:rsid w:val="0062704D"/>
    <w:rsid w:val="00662F38"/>
    <w:rsid w:val="00690F5D"/>
    <w:rsid w:val="006B0485"/>
    <w:rsid w:val="006B209C"/>
    <w:rsid w:val="006D02C5"/>
    <w:rsid w:val="006D7DB2"/>
    <w:rsid w:val="006F3B18"/>
    <w:rsid w:val="007269B1"/>
    <w:rsid w:val="00743CBE"/>
    <w:rsid w:val="00770A64"/>
    <w:rsid w:val="007811AD"/>
    <w:rsid w:val="007A022C"/>
    <w:rsid w:val="007C20BB"/>
    <w:rsid w:val="007D3280"/>
    <w:rsid w:val="007D3567"/>
    <w:rsid w:val="007E1F19"/>
    <w:rsid w:val="00814439"/>
    <w:rsid w:val="00862458"/>
    <w:rsid w:val="00885662"/>
    <w:rsid w:val="008D6B4E"/>
    <w:rsid w:val="00922F6E"/>
    <w:rsid w:val="00925790"/>
    <w:rsid w:val="009764FF"/>
    <w:rsid w:val="00981A76"/>
    <w:rsid w:val="00992E59"/>
    <w:rsid w:val="009C2CCF"/>
    <w:rsid w:val="009D6B28"/>
    <w:rsid w:val="009F4B2B"/>
    <w:rsid w:val="009F630A"/>
    <w:rsid w:val="00A07899"/>
    <w:rsid w:val="00A10335"/>
    <w:rsid w:val="00A20734"/>
    <w:rsid w:val="00AE1E74"/>
    <w:rsid w:val="00AE7831"/>
    <w:rsid w:val="00AF2FCC"/>
    <w:rsid w:val="00B13E2A"/>
    <w:rsid w:val="00B36B22"/>
    <w:rsid w:val="00B50CAA"/>
    <w:rsid w:val="00B52046"/>
    <w:rsid w:val="00B635DD"/>
    <w:rsid w:val="00B71D26"/>
    <w:rsid w:val="00B7318D"/>
    <w:rsid w:val="00BB7C86"/>
    <w:rsid w:val="00BD37A7"/>
    <w:rsid w:val="00BE4EEC"/>
    <w:rsid w:val="00BE7FD6"/>
    <w:rsid w:val="00C05AA3"/>
    <w:rsid w:val="00C20DE1"/>
    <w:rsid w:val="00C50AA0"/>
    <w:rsid w:val="00C57762"/>
    <w:rsid w:val="00C7747D"/>
    <w:rsid w:val="00CB6C3D"/>
    <w:rsid w:val="00D07936"/>
    <w:rsid w:val="00D16B0E"/>
    <w:rsid w:val="00D3405C"/>
    <w:rsid w:val="00D74A5E"/>
    <w:rsid w:val="00D75798"/>
    <w:rsid w:val="00D762F5"/>
    <w:rsid w:val="00D80AED"/>
    <w:rsid w:val="00DA69DF"/>
    <w:rsid w:val="00DB3197"/>
    <w:rsid w:val="00DD2209"/>
    <w:rsid w:val="00E031C6"/>
    <w:rsid w:val="00E25058"/>
    <w:rsid w:val="00EC0C06"/>
    <w:rsid w:val="00EC207D"/>
    <w:rsid w:val="00EC4E6B"/>
    <w:rsid w:val="00ED1BAE"/>
    <w:rsid w:val="00ED58F5"/>
    <w:rsid w:val="00F57D78"/>
    <w:rsid w:val="00F616FA"/>
    <w:rsid w:val="00F62593"/>
    <w:rsid w:val="00FC7B5A"/>
    <w:rsid w:val="00FE20FD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cp:lastPrinted>2013-07-24T13:23:00Z</cp:lastPrinted>
  <dcterms:created xsi:type="dcterms:W3CDTF">2022-07-24T08:51:00Z</dcterms:created>
  <dcterms:modified xsi:type="dcterms:W3CDTF">2022-07-24T08:51:00Z</dcterms:modified>
</cp:coreProperties>
</file>