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D739CD">
        <w:trPr>
          <w:trHeight w:val="719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C435C8" w:rsidP="00C435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C435C8" w:rsidP="00C435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54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47CA2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02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7BB8" w:rsidRDefault="00A27BB8" w:rsidP="00532314"/>
    <w:p w:rsidR="001C2658" w:rsidRDefault="001C265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7BB8">
        <w:rPr>
          <w:rFonts w:ascii="Times New Roman" w:hAnsi="Times New Roman"/>
          <w:b/>
          <w:sz w:val="28"/>
          <w:szCs w:val="28"/>
        </w:rPr>
        <w:t>О План</w:t>
      </w:r>
      <w:r w:rsidR="00C87882" w:rsidRPr="00A27BB8">
        <w:rPr>
          <w:rFonts w:ascii="Times New Roman" w:hAnsi="Times New Roman"/>
          <w:b/>
          <w:sz w:val="28"/>
          <w:szCs w:val="28"/>
        </w:rPr>
        <w:t>е</w:t>
      </w:r>
      <w:r w:rsidRPr="00A27BB8">
        <w:rPr>
          <w:rFonts w:ascii="Times New Roman" w:hAnsi="Times New Roman"/>
          <w:b/>
          <w:sz w:val="28"/>
          <w:szCs w:val="28"/>
        </w:rPr>
        <w:t xml:space="preserve"> обучения членов территориальной, участковых избирательных комиссий</w:t>
      </w:r>
      <w:r w:rsidR="00C23382" w:rsidRPr="00A27BB8">
        <w:rPr>
          <w:rFonts w:ascii="Times New Roman" w:hAnsi="Times New Roman"/>
          <w:b/>
          <w:sz w:val="28"/>
          <w:szCs w:val="28"/>
        </w:rPr>
        <w:t>,</w:t>
      </w:r>
      <w:r w:rsidRPr="00A27BB8">
        <w:rPr>
          <w:rFonts w:ascii="Times New Roman" w:hAnsi="Times New Roman"/>
          <w:b/>
          <w:sz w:val="28"/>
          <w:szCs w:val="28"/>
        </w:rPr>
        <w:t xml:space="preserve"> резерва составов участковых избирательных комиссий </w:t>
      </w:r>
      <w:r w:rsidR="00C23382" w:rsidRPr="00A27BB8">
        <w:rPr>
          <w:rFonts w:ascii="Times New Roman" w:hAnsi="Times New Roman"/>
          <w:b/>
          <w:sz w:val="28"/>
          <w:szCs w:val="28"/>
        </w:rPr>
        <w:t xml:space="preserve">и других участников избирательного процесса </w:t>
      </w:r>
      <w:r w:rsidR="002D558A">
        <w:rPr>
          <w:rFonts w:ascii="Times New Roman" w:hAnsi="Times New Roman"/>
          <w:b/>
          <w:sz w:val="28"/>
          <w:szCs w:val="28"/>
        </w:rPr>
        <w:t>н</w:t>
      </w:r>
      <w:r w:rsidR="00C87882" w:rsidRPr="00A27BB8">
        <w:rPr>
          <w:rFonts w:ascii="Times New Roman" w:hAnsi="Times New Roman"/>
          <w:b/>
          <w:sz w:val="28"/>
          <w:szCs w:val="28"/>
        </w:rPr>
        <w:t>а</w:t>
      </w:r>
      <w:r w:rsidRPr="00A27BB8">
        <w:rPr>
          <w:rFonts w:ascii="Times New Roman" w:hAnsi="Times New Roman"/>
          <w:b/>
          <w:sz w:val="28"/>
          <w:szCs w:val="28"/>
        </w:rPr>
        <w:t xml:space="preserve"> 201</w:t>
      </w:r>
      <w:r w:rsidR="00C435C8" w:rsidRPr="00A27BB8">
        <w:rPr>
          <w:rFonts w:ascii="Times New Roman" w:hAnsi="Times New Roman"/>
          <w:b/>
          <w:sz w:val="28"/>
          <w:szCs w:val="28"/>
        </w:rPr>
        <w:t>9</w:t>
      </w:r>
      <w:r w:rsidRPr="00A27B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7BB8" w:rsidRPr="00A27BB8" w:rsidRDefault="00A27BB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Pr="0078048F" w:rsidRDefault="00C042DC" w:rsidP="00532314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работы по повышению правовой культуры избирателей, организаторов и других участников избирательного процесса на территории Бельского района</w:t>
      </w:r>
      <w:r w:rsidR="00C87882">
        <w:rPr>
          <w:rFonts w:ascii="Times New Roman" w:hAnsi="Times New Roman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>на основании статьи 26 Федерального закона от 12.06.2002 №</w:t>
      </w:r>
      <w:r w:rsidR="00186422">
        <w:rPr>
          <w:rFonts w:ascii="Times New Roman" w:hAnsi="Times New Roman"/>
          <w:kern w:val="28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C2658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1C2658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1C2658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1C2658" w:rsidRPr="0078048F">
        <w:rPr>
          <w:rFonts w:ascii="Times New Roman" w:hAnsi="Times New Roman"/>
          <w:sz w:val="28"/>
          <w:szCs w:val="28"/>
        </w:rPr>
        <w:t>:</w:t>
      </w:r>
    </w:p>
    <w:p w:rsidR="001C2658" w:rsidRDefault="001C2658" w:rsidP="00532314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План </w:t>
      </w:r>
      <w:r w:rsidR="00C87882" w:rsidRPr="00C87882">
        <w:rPr>
          <w:rFonts w:ascii="Times New Roman" w:hAnsi="Times New Roman"/>
          <w:sz w:val="28"/>
          <w:szCs w:val="28"/>
        </w:rPr>
        <w:t>обучения членов территориальной, участковых избирательных комиссий</w:t>
      </w:r>
      <w:r w:rsidR="00A27BB8">
        <w:rPr>
          <w:rFonts w:ascii="Times New Roman" w:hAnsi="Times New Roman"/>
          <w:sz w:val="28"/>
          <w:szCs w:val="28"/>
        </w:rPr>
        <w:t>,</w:t>
      </w:r>
      <w:r w:rsidR="00C87882" w:rsidRPr="00C87882">
        <w:rPr>
          <w:rFonts w:ascii="Times New Roman" w:hAnsi="Times New Roman"/>
          <w:sz w:val="28"/>
          <w:szCs w:val="28"/>
        </w:rPr>
        <w:t xml:space="preserve"> резерва составов участковых избирательных комиссий </w:t>
      </w:r>
      <w:r w:rsidR="00A27BB8">
        <w:rPr>
          <w:rFonts w:ascii="Times New Roman" w:hAnsi="Times New Roman"/>
          <w:sz w:val="28"/>
          <w:szCs w:val="28"/>
        </w:rPr>
        <w:t xml:space="preserve">и других участников избирательного процесса </w:t>
      </w:r>
      <w:r w:rsidR="00C87882">
        <w:rPr>
          <w:rFonts w:ascii="Times New Roman" w:hAnsi="Times New Roman"/>
          <w:sz w:val="28"/>
          <w:szCs w:val="28"/>
        </w:rPr>
        <w:t>на</w:t>
      </w:r>
      <w:r w:rsidR="00C87882" w:rsidRPr="00C87882">
        <w:rPr>
          <w:rFonts w:ascii="Times New Roman" w:hAnsi="Times New Roman"/>
          <w:sz w:val="28"/>
          <w:szCs w:val="28"/>
        </w:rPr>
        <w:t xml:space="preserve"> 201</w:t>
      </w:r>
      <w:r w:rsidR="00A27BB8">
        <w:rPr>
          <w:rFonts w:ascii="Times New Roman" w:hAnsi="Times New Roman"/>
          <w:sz w:val="28"/>
          <w:szCs w:val="28"/>
        </w:rPr>
        <w:t>9</w:t>
      </w:r>
      <w:r w:rsidR="00C87882" w:rsidRPr="00C87882">
        <w:rPr>
          <w:rFonts w:ascii="Times New Roman" w:hAnsi="Times New Roman"/>
          <w:sz w:val="28"/>
          <w:szCs w:val="28"/>
        </w:rPr>
        <w:t xml:space="preserve"> год </w:t>
      </w:r>
      <w:r w:rsidRPr="00C8788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46774" w:rsidRDefault="00C46774" w:rsidP="00532314">
      <w:pPr>
        <w:pStyle w:val="14-150"/>
        <w:widowControl w:val="0"/>
        <w:tabs>
          <w:tab w:val="num" w:pos="1134"/>
        </w:tabs>
        <w:spacing w:line="276" w:lineRule="auto"/>
        <w:rPr>
          <w:color w:val="000000"/>
          <w:spacing w:val="-1"/>
          <w:szCs w:val="26"/>
        </w:rPr>
      </w:pPr>
      <w:r>
        <w:rPr>
          <w:szCs w:val="28"/>
        </w:rPr>
        <w:t xml:space="preserve">2. Обеспечить </w:t>
      </w:r>
      <w:r w:rsidRPr="00533A5E">
        <w:rPr>
          <w:spacing w:val="-1"/>
          <w:szCs w:val="28"/>
        </w:rPr>
        <w:t>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1C2658" w:rsidRDefault="00C46774" w:rsidP="00532314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2658">
        <w:rPr>
          <w:rFonts w:ascii="Times New Roman" w:hAnsi="Times New Roman"/>
          <w:sz w:val="28"/>
          <w:szCs w:val="28"/>
        </w:rPr>
        <w:t xml:space="preserve">. </w:t>
      </w:r>
      <w:r w:rsidR="001A030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комиссии Соколову Е.В. </w:t>
      </w:r>
    </w:p>
    <w:p w:rsidR="00C46774" w:rsidRDefault="00C46774" w:rsidP="00C46774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658" w:rsidRDefault="001C2658" w:rsidP="001C26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D739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1C2658" w:rsidRPr="00FF5576" w:rsidRDefault="001C2658" w:rsidP="00D739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1C2658" w:rsidRPr="00FF5576" w:rsidRDefault="001C2658" w:rsidP="00D739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72115D" w:rsidRDefault="0072115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5467" w:rsidTr="00CE4850">
        <w:tc>
          <w:tcPr>
            <w:tcW w:w="4785" w:type="dxa"/>
          </w:tcPr>
          <w:p w:rsidR="007C5467" w:rsidRDefault="007C5467"/>
        </w:tc>
        <w:tc>
          <w:tcPr>
            <w:tcW w:w="4786" w:type="dxa"/>
          </w:tcPr>
          <w:p w:rsidR="007C5467" w:rsidRPr="00D47BDB" w:rsidRDefault="007C5467" w:rsidP="007C54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C5467" w:rsidRPr="00D47BDB" w:rsidRDefault="007C5467" w:rsidP="007C54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к постановлению территориальной</w:t>
            </w:r>
          </w:p>
          <w:p w:rsidR="00CE4850" w:rsidRDefault="007C5467" w:rsidP="007C54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467" w:rsidRPr="00D47BDB" w:rsidRDefault="007C5467" w:rsidP="007C54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  <w:p w:rsidR="007C5467" w:rsidRDefault="007C5467" w:rsidP="007C5467">
            <w:r w:rsidRPr="00D47BD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 января 2019 года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402-4</w:t>
            </w:r>
          </w:p>
        </w:tc>
      </w:tr>
    </w:tbl>
    <w:p w:rsidR="007C5467" w:rsidRDefault="007C5467" w:rsidP="007C5467">
      <w:pPr>
        <w:spacing w:before="240" w:after="240"/>
        <w:jc w:val="center"/>
        <w:rPr>
          <w:b/>
          <w:sz w:val="28"/>
          <w:szCs w:val="28"/>
        </w:rPr>
      </w:pPr>
    </w:p>
    <w:p w:rsidR="007C5467" w:rsidRPr="00CE4850" w:rsidRDefault="007C5467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E4850">
        <w:rPr>
          <w:rFonts w:ascii="Times New Roman" w:hAnsi="Times New Roman"/>
          <w:b/>
          <w:sz w:val="28"/>
          <w:szCs w:val="28"/>
        </w:rPr>
        <w:t>План обучения членов территориальн</w:t>
      </w:r>
      <w:r w:rsidR="00CE4850">
        <w:rPr>
          <w:rFonts w:ascii="Times New Roman" w:hAnsi="Times New Roman"/>
          <w:b/>
          <w:sz w:val="28"/>
          <w:szCs w:val="28"/>
        </w:rPr>
        <w:t>ой, участковых</w:t>
      </w:r>
      <w:r w:rsidRPr="00CE4850">
        <w:rPr>
          <w:rFonts w:ascii="Times New Roman" w:hAnsi="Times New Roman"/>
          <w:b/>
          <w:sz w:val="28"/>
          <w:szCs w:val="28"/>
        </w:rPr>
        <w:t xml:space="preserve"> избирательных комиссий</w:t>
      </w:r>
      <w:r w:rsidR="00CE4850">
        <w:rPr>
          <w:rFonts w:ascii="Times New Roman" w:hAnsi="Times New Roman"/>
          <w:b/>
          <w:sz w:val="28"/>
          <w:szCs w:val="28"/>
        </w:rPr>
        <w:t xml:space="preserve">, </w:t>
      </w:r>
      <w:r w:rsidR="00CE4850" w:rsidRPr="00A27BB8">
        <w:rPr>
          <w:rFonts w:ascii="Times New Roman" w:hAnsi="Times New Roman"/>
          <w:b/>
          <w:sz w:val="28"/>
          <w:szCs w:val="28"/>
        </w:rPr>
        <w:t>резерва составов участковых избирательных комиссий</w:t>
      </w:r>
      <w:r w:rsidRPr="00CE4850">
        <w:rPr>
          <w:rFonts w:ascii="Times New Roman" w:hAnsi="Times New Roman"/>
          <w:b/>
          <w:sz w:val="28"/>
          <w:szCs w:val="28"/>
        </w:rPr>
        <w:t xml:space="preserve"> и других участников избирательного процесса в 2019 году </w:t>
      </w:r>
    </w:p>
    <w:p w:rsidR="007C5467" w:rsidRPr="00CE4850" w:rsidRDefault="007C5467" w:rsidP="007C5467">
      <w:pPr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467" w:rsidRPr="00CE4850" w:rsidRDefault="007C5467" w:rsidP="007C5467">
      <w:pPr>
        <w:spacing w:line="288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E4850">
        <w:rPr>
          <w:rFonts w:ascii="Times New Roman" w:hAnsi="Times New Roman"/>
          <w:b/>
          <w:sz w:val="24"/>
          <w:szCs w:val="24"/>
        </w:rPr>
        <w:t xml:space="preserve">Цель обучения: </w:t>
      </w:r>
    </w:p>
    <w:p w:rsidR="007C5467" w:rsidRPr="00CE4850" w:rsidRDefault="007C5467" w:rsidP="007C5467">
      <w:pPr>
        <w:spacing w:line="288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CE4850">
        <w:rPr>
          <w:rFonts w:ascii="Times New Roman" w:eastAsia="TimesNewRomanPSMT" w:hAnsi="Times New Roman"/>
          <w:sz w:val="24"/>
          <w:szCs w:val="24"/>
        </w:rPr>
        <w:t xml:space="preserve">Повышение профессиональной квалификации членов </w:t>
      </w:r>
      <w:r w:rsidRPr="00CE4850">
        <w:rPr>
          <w:rFonts w:ascii="Times New Roman" w:hAnsi="Times New Roman"/>
          <w:sz w:val="24"/>
          <w:szCs w:val="24"/>
        </w:rPr>
        <w:t>территориальных</w:t>
      </w:r>
      <w:r w:rsidR="00FB0EF5">
        <w:rPr>
          <w:rFonts w:ascii="Times New Roman" w:hAnsi="Times New Roman"/>
          <w:sz w:val="24"/>
          <w:szCs w:val="24"/>
        </w:rPr>
        <w:t>, участковых</w:t>
      </w:r>
      <w:r w:rsidRPr="00CE4850">
        <w:rPr>
          <w:rFonts w:ascii="Times New Roman" w:hAnsi="Times New Roman"/>
          <w:b/>
          <w:sz w:val="24"/>
          <w:szCs w:val="24"/>
        </w:rPr>
        <w:t xml:space="preserve"> </w:t>
      </w:r>
      <w:r w:rsidRPr="00CE4850">
        <w:rPr>
          <w:rFonts w:ascii="Times New Roman" w:eastAsia="TimesNewRomanPSMT" w:hAnsi="Times New Roman"/>
          <w:sz w:val="24"/>
          <w:szCs w:val="24"/>
        </w:rPr>
        <w:t xml:space="preserve">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</w:t>
      </w:r>
      <w:r w:rsidRPr="00FB0EF5">
        <w:rPr>
          <w:rFonts w:ascii="Times New Roman" w:eastAsia="TimesNewRomanPSMT" w:hAnsi="Times New Roman"/>
          <w:sz w:val="24"/>
          <w:szCs w:val="24"/>
        </w:rPr>
        <w:t xml:space="preserve">самоуправления, </w:t>
      </w:r>
      <w:r w:rsidRPr="00FB0EF5">
        <w:rPr>
          <w:rFonts w:ascii="Times New Roman" w:hAnsi="Times New Roman"/>
          <w:sz w:val="24"/>
          <w:szCs w:val="24"/>
        </w:rPr>
        <w:t>приобретение навыков работы в избирательных комиссиях</w:t>
      </w:r>
      <w:r w:rsidR="00FB0EF5" w:rsidRPr="00FB0EF5">
        <w:rPr>
          <w:rFonts w:ascii="Times New Roman" w:eastAsia="TimesNewRomanPSMT" w:hAnsi="Times New Roman"/>
          <w:sz w:val="24"/>
          <w:szCs w:val="24"/>
        </w:rPr>
        <w:t>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44CD2" w:rsidRPr="00544CD2" w:rsidRDefault="007C5467" w:rsidP="00544CD2">
      <w:pPr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850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CE4850">
        <w:rPr>
          <w:rFonts w:ascii="Times New Roman" w:hAnsi="Times New Roman"/>
          <w:sz w:val="24"/>
          <w:szCs w:val="24"/>
        </w:rPr>
        <w:t>председатели, заместители председателей, секретари, члены территориальных</w:t>
      </w:r>
      <w:r w:rsidR="00544CD2">
        <w:rPr>
          <w:rFonts w:ascii="Times New Roman" w:hAnsi="Times New Roman"/>
          <w:sz w:val="24"/>
          <w:szCs w:val="24"/>
        </w:rPr>
        <w:t xml:space="preserve">, </w:t>
      </w:r>
      <w:r w:rsidR="00544CD2" w:rsidRPr="00544CD2">
        <w:rPr>
          <w:rFonts w:ascii="Times New Roman" w:hAnsi="Times New Roman"/>
          <w:sz w:val="24"/>
          <w:szCs w:val="24"/>
        </w:rPr>
        <w:t>участковых</w:t>
      </w:r>
      <w:r w:rsidRPr="00544CD2">
        <w:rPr>
          <w:rFonts w:ascii="Times New Roman" w:hAnsi="Times New Roman"/>
          <w:sz w:val="24"/>
          <w:szCs w:val="24"/>
        </w:rPr>
        <w:t xml:space="preserve"> избирательных комиссий,</w:t>
      </w:r>
      <w:r w:rsidR="00544CD2" w:rsidRPr="00544CD2">
        <w:rPr>
          <w:rFonts w:ascii="Times New Roman" w:hAnsi="Times New Roman"/>
          <w:sz w:val="24"/>
          <w:szCs w:val="24"/>
        </w:rPr>
        <w:t xml:space="preserve"> резерв составов участковых комиссий</w:t>
      </w:r>
      <w:r w:rsidR="00173150">
        <w:rPr>
          <w:rFonts w:ascii="Times New Roman" w:hAnsi="Times New Roman"/>
          <w:sz w:val="24"/>
          <w:szCs w:val="24"/>
        </w:rPr>
        <w:t>,</w:t>
      </w:r>
      <w:r w:rsidR="00544CD2" w:rsidRPr="00544CD2">
        <w:rPr>
          <w:rFonts w:ascii="Times New Roman" w:hAnsi="Times New Roman"/>
          <w:sz w:val="24"/>
          <w:szCs w:val="24"/>
        </w:rPr>
        <w:t xml:space="preserve"> представители </w:t>
      </w:r>
      <w:r w:rsidR="00173150">
        <w:rPr>
          <w:rFonts w:ascii="Times New Roman" w:hAnsi="Times New Roman"/>
          <w:sz w:val="24"/>
          <w:szCs w:val="24"/>
        </w:rPr>
        <w:t>местных</w:t>
      </w:r>
      <w:r w:rsidR="00544CD2" w:rsidRPr="00544CD2">
        <w:rPr>
          <w:rFonts w:ascii="Times New Roman" w:hAnsi="Times New Roman"/>
          <w:sz w:val="24"/>
          <w:szCs w:val="24"/>
        </w:rPr>
        <w:t xml:space="preserve"> </w:t>
      </w:r>
      <w:r w:rsidR="00C11A50">
        <w:rPr>
          <w:rFonts w:ascii="Times New Roman" w:hAnsi="Times New Roman"/>
          <w:sz w:val="24"/>
          <w:szCs w:val="24"/>
        </w:rPr>
        <w:t xml:space="preserve">отделений политических партий, </w:t>
      </w:r>
      <w:r w:rsidR="00544CD2" w:rsidRPr="00544CD2">
        <w:rPr>
          <w:rFonts w:ascii="Times New Roman" w:hAnsi="Times New Roman"/>
          <w:sz w:val="24"/>
          <w:szCs w:val="24"/>
        </w:rPr>
        <w:t xml:space="preserve"> наблюдатели, другие участники избирательного процесса. </w:t>
      </w:r>
    </w:p>
    <w:p w:rsidR="007C5467" w:rsidRPr="00CE4850" w:rsidRDefault="007C5467" w:rsidP="007C5467">
      <w:pPr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850">
        <w:rPr>
          <w:rFonts w:ascii="Times New Roman" w:hAnsi="Times New Roman"/>
          <w:b/>
          <w:sz w:val="24"/>
          <w:szCs w:val="24"/>
        </w:rPr>
        <w:t>Формы обучения</w:t>
      </w:r>
      <w:r w:rsidRPr="00CE4850">
        <w:rPr>
          <w:rFonts w:ascii="Times New Roman" w:hAnsi="Times New Roman"/>
          <w:sz w:val="24"/>
          <w:szCs w:val="24"/>
        </w:rPr>
        <w:t xml:space="preserve"> – очная, дистанционная, заочная, тестирование. </w:t>
      </w:r>
    </w:p>
    <w:p w:rsidR="007C5467" w:rsidRPr="00CE4850" w:rsidRDefault="007C5467" w:rsidP="007C5467">
      <w:pPr>
        <w:spacing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4850">
        <w:rPr>
          <w:rFonts w:ascii="Times New Roman" w:hAnsi="Times New Roman"/>
          <w:b/>
          <w:sz w:val="24"/>
          <w:szCs w:val="24"/>
        </w:rPr>
        <w:br w:type="page"/>
      </w:r>
      <w:r w:rsidRPr="00CE4850">
        <w:rPr>
          <w:rFonts w:ascii="Times New Roman" w:hAnsi="Times New Roman"/>
          <w:b/>
          <w:sz w:val="24"/>
          <w:szCs w:val="24"/>
        </w:rPr>
        <w:lastRenderedPageBreak/>
        <w:t>Учебно-методические материалы: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 xml:space="preserve">Информационные бюллетени избирательной комиссии Тверской области. 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Рабочий блокнот участковой избирательной комиссии.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Сборник методических материалов для членов участковых избирательных комиссий «Списки избирателей».</w:t>
      </w:r>
    </w:p>
    <w:p w:rsidR="007C5467" w:rsidRPr="00CE4850" w:rsidRDefault="007C5467" w:rsidP="007C5467">
      <w:pPr>
        <w:pStyle w:val="ab"/>
        <w:numPr>
          <w:ilvl w:val="0"/>
          <w:numId w:val="1"/>
        </w:numPr>
        <w:tabs>
          <w:tab w:val="left" w:pos="1134"/>
        </w:tabs>
        <w:spacing w:before="0" w:line="288" w:lineRule="auto"/>
        <w:ind w:left="0" w:firstLine="709"/>
        <w:jc w:val="both"/>
      </w:pPr>
      <w:r w:rsidRPr="00CE4850">
        <w:t>Методическое пособие «Взаимодействие участковой избирательной комиссии с наблюдателями».</w:t>
      </w:r>
    </w:p>
    <w:p w:rsidR="007C5467" w:rsidRPr="00CE4850" w:rsidRDefault="007C5467" w:rsidP="007C5467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 w:rsidRPr="00CE4850">
        <w:t xml:space="preserve">Методическое пособие «Досрочное голосование». </w:t>
      </w:r>
    </w:p>
    <w:p w:rsidR="007C5467" w:rsidRPr="00CE4850" w:rsidRDefault="007C5467" w:rsidP="007C5467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 w:rsidRPr="00CE4850">
        <w:t>Методическое пособие «Схема действий УИК в день голосования».</w:t>
      </w:r>
    </w:p>
    <w:p w:rsidR="007C5467" w:rsidRPr="00CE4850" w:rsidRDefault="007C5467" w:rsidP="007C5467">
      <w:pPr>
        <w:pStyle w:val="ab"/>
        <w:numPr>
          <w:ilvl w:val="0"/>
          <w:numId w:val="1"/>
        </w:numPr>
        <w:tabs>
          <w:tab w:val="left" w:pos="1134"/>
        </w:tabs>
        <w:spacing w:before="0" w:line="288" w:lineRule="auto"/>
        <w:ind w:left="0" w:firstLine="709"/>
        <w:jc w:val="both"/>
      </w:pPr>
      <w:r w:rsidRPr="00CE4850">
        <w:t>Методическое пособие «Схема действий УИК при подготовке и проведении подсчета голосов избирателей».</w:t>
      </w:r>
    </w:p>
    <w:p w:rsidR="007C5467" w:rsidRPr="00CE4850" w:rsidRDefault="007C5467" w:rsidP="007C5467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 w:rsidRPr="00CE4850">
        <w:t>Методическое пособие «Финансовая отчетность участковой избирательной комиссии».</w:t>
      </w:r>
    </w:p>
    <w:p w:rsidR="007C5467" w:rsidRPr="00CE4850" w:rsidRDefault="007C5467" w:rsidP="007C5467">
      <w:pPr>
        <w:pStyle w:val="ab"/>
        <w:numPr>
          <w:ilvl w:val="0"/>
          <w:numId w:val="1"/>
        </w:numPr>
        <w:tabs>
          <w:tab w:val="left" w:pos="1134"/>
        </w:tabs>
        <w:spacing w:before="0" w:line="288" w:lineRule="auto"/>
        <w:ind w:left="0" w:firstLine="709"/>
        <w:jc w:val="both"/>
      </w:pPr>
      <w:r w:rsidRPr="00CE4850">
        <w:t>Методическое пособие «Работа участковой избирательной комиссии с отдельными категориями избирателей».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Методическое пособие «В помощь участковым избирательным комиссиям».</w:t>
      </w:r>
    </w:p>
    <w:p w:rsidR="007C5467" w:rsidRPr="00CE4850" w:rsidRDefault="007C5467" w:rsidP="007C5467">
      <w:pPr>
        <w:pStyle w:val="ab"/>
        <w:numPr>
          <w:ilvl w:val="0"/>
          <w:numId w:val="1"/>
        </w:numPr>
        <w:tabs>
          <w:tab w:val="left" w:pos="1134"/>
        </w:tabs>
        <w:spacing w:before="0" w:line="288" w:lineRule="auto"/>
        <w:ind w:left="0" w:firstLine="709"/>
        <w:jc w:val="both"/>
      </w:pPr>
      <w:r w:rsidRPr="00CE4850">
        <w:t>Методическое пособие «О</w:t>
      </w:r>
      <w:r w:rsidRPr="00CE4850">
        <w:rPr>
          <w:rStyle w:val="ad"/>
          <w:b w:val="0"/>
        </w:rPr>
        <w:t>сновы конфликтологии для членов участковой избирательной комиссии»</w:t>
      </w:r>
      <w:r w:rsidRPr="00CE4850">
        <w:rPr>
          <w:b/>
        </w:rPr>
        <w:t>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Методическое пособие «Конфликтные ситуации в избирательном процессе».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CE4850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CE4850">
        <w:rPr>
          <w:rFonts w:ascii="Times New Roman" w:hAnsi="Times New Roman"/>
          <w:bCs/>
          <w:sz w:val="24"/>
          <w:szCs w:val="24"/>
        </w:rPr>
        <w:t>.</w:t>
      </w:r>
      <w:r w:rsidRPr="00CE4850">
        <w:rPr>
          <w:rFonts w:ascii="Times New Roman" w:hAnsi="Times New Roman"/>
          <w:bCs/>
          <w:sz w:val="24"/>
          <w:szCs w:val="24"/>
          <w:lang w:val="en-US"/>
        </w:rPr>
        <w:t>molodayatver</w:t>
      </w:r>
      <w:r w:rsidRPr="00CE4850">
        <w:rPr>
          <w:rFonts w:ascii="Times New Roman" w:hAnsi="Times New Roman"/>
          <w:bCs/>
          <w:sz w:val="24"/>
          <w:szCs w:val="24"/>
        </w:rPr>
        <w:t>.</w:t>
      </w:r>
      <w:r w:rsidRPr="00CE4850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CE4850">
        <w:rPr>
          <w:rFonts w:ascii="Times New Roman" w:hAnsi="Times New Roman"/>
          <w:bCs/>
          <w:sz w:val="24"/>
          <w:szCs w:val="24"/>
        </w:rPr>
        <w:t>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6" w:history="1">
        <w:r w:rsidRPr="00CE4850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E4850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CE4850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molodayatver</w:t>
        </w:r>
        <w:r w:rsidRPr="00CE4850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CE4850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CE4850">
        <w:rPr>
          <w:rFonts w:ascii="Times New Roman" w:hAnsi="Times New Roman"/>
          <w:bCs/>
          <w:sz w:val="24"/>
          <w:szCs w:val="24"/>
        </w:rPr>
        <w:t>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Сборник задач и тестов для членов избирательных комиссий.</w:t>
      </w:r>
    </w:p>
    <w:p w:rsidR="007C5467" w:rsidRPr="00CE4850" w:rsidRDefault="007C5467" w:rsidP="007C5467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850">
        <w:rPr>
          <w:rFonts w:ascii="Times New Roman" w:hAnsi="Times New Roman"/>
          <w:bCs/>
          <w:sz w:val="24"/>
          <w:szCs w:val="24"/>
        </w:rPr>
        <w:t>Методическое пособие оператора горячей линии избирательной комиссии.</w:t>
      </w:r>
    </w:p>
    <w:p w:rsidR="007C5467" w:rsidRPr="00CE4850" w:rsidRDefault="007C5467" w:rsidP="007C5467">
      <w:pPr>
        <w:tabs>
          <w:tab w:val="left" w:pos="1134"/>
        </w:tabs>
        <w:spacing w:line="288" w:lineRule="auto"/>
        <w:ind w:left="349"/>
        <w:jc w:val="both"/>
        <w:rPr>
          <w:rFonts w:ascii="Times New Roman" w:hAnsi="Times New Roman"/>
          <w:bCs/>
          <w:sz w:val="24"/>
          <w:szCs w:val="24"/>
        </w:rPr>
      </w:pPr>
    </w:p>
    <w:p w:rsidR="007C5467" w:rsidRPr="00CE4850" w:rsidRDefault="007C5467" w:rsidP="007C5467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50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CE4850">
        <w:rPr>
          <w:rFonts w:ascii="Times New Roman" w:hAnsi="Times New Roman"/>
          <w:sz w:val="24"/>
          <w:szCs w:val="24"/>
        </w:rPr>
        <w:t>повышение профессионального уровня, формирование корпуса квалифицированных кадров территориальн</w:t>
      </w:r>
      <w:r w:rsidR="001F6582">
        <w:rPr>
          <w:rFonts w:ascii="Times New Roman" w:hAnsi="Times New Roman"/>
          <w:sz w:val="24"/>
          <w:szCs w:val="24"/>
        </w:rPr>
        <w:t>ой, участковых избирательных</w:t>
      </w:r>
      <w:r w:rsidRPr="00CE4850">
        <w:rPr>
          <w:rFonts w:ascii="Times New Roman" w:hAnsi="Times New Roman"/>
          <w:sz w:val="24"/>
          <w:szCs w:val="24"/>
        </w:rPr>
        <w:t xml:space="preserve"> комиссий</w:t>
      </w:r>
      <w:r w:rsidR="001F6582">
        <w:rPr>
          <w:rFonts w:ascii="Times New Roman" w:hAnsi="Times New Roman"/>
          <w:sz w:val="24"/>
          <w:szCs w:val="24"/>
        </w:rPr>
        <w:t xml:space="preserve">. </w:t>
      </w:r>
    </w:p>
    <w:p w:rsidR="003732F5" w:rsidRDefault="003732F5">
      <w:pPr>
        <w:sectPr w:rsidR="003732F5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06" w:rsidRDefault="0089143D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обучения</w:t>
      </w:r>
      <w:r w:rsidR="00E94FF1" w:rsidRPr="0072115D">
        <w:rPr>
          <w:rFonts w:ascii="Times New Roman" w:hAnsi="Times New Roman"/>
          <w:b/>
          <w:sz w:val="28"/>
          <w:szCs w:val="28"/>
        </w:rPr>
        <w:t xml:space="preserve"> </w:t>
      </w: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EE2105" w:rsidRPr="001F4EE9" w:rsidTr="00DB3A4A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EE2105" w:rsidRPr="001F4EE9" w:rsidRDefault="00EE2105" w:rsidP="00372A2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</w:tcPr>
          <w:p w:rsidR="00EE2105" w:rsidRPr="00A224BA" w:rsidRDefault="00EE2105" w:rsidP="00372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EE2105" w:rsidRPr="00A224BA" w:rsidRDefault="00EE2105" w:rsidP="00372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BA">
              <w:rPr>
                <w:rFonts w:ascii="Times New Roman" w:hAnsi="Times New Roman"/>
                <w:b/>
                <w:sz w:val="24"/>
                <w:szCs w:val="24"/>
              </w:rPr>
              <w:t>Срок  проведения обучения</w:t>
            </w:r>
          </w:p>
        </w:tc>
        <w:tc>
          <w:tcPr>
            <w:tcW w:w="1843" w:type="dxa"/>
          </w:tcPr>
          <w:p w:rsidR="00EE2105" w:rsidRPr="00A224BA" w:rsidRDefault="00EE2105" w:rsidP="00372A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B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2126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EE2105" w:rsidRPr="001F4EE9" w:rsidTr="00372A2B">
        <w:trPr>
          <w:trHeight w:val="176"/>
          <w:tblHeader/>
        </w:trPr>
        <w:tc>
          <w:tcPr>
            <w:tcW w:w="540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E2105" w:rsidRPr="001F4EE9" w:rsidRDefault="00EE210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E2105" w:rsidRPr="001F4EE9" w:rsidTr="00372A2B">
        <w:trPr>
          <w:trHeight w:val="594"/>
        </w:trPr>
        <w:tc>
          <w:tcPr>
            <w:tcW w:w="15736" w:type="dxa"/>
            <w:gridSpan w:val="8"/>
            <w:vAlign w:val="center"/>
          </w:tcPr>
          <w:p w:rsidR="00EE2105" w:rsidRPr="001F4EE9" w:rsidRDefault="00EE2105" w:rsidP="00A224BA">
            <w:pPr>
              <w:spacing w:before="80" w:after="80"/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Обучение членов территориальных избирательных комиссий </w:t>
            </w:r>
          </w:p>
        </w:tc>
      </w:tr>
      <w:tr w:rsidR="00EE2105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EE2105" w:rsidRPr="001F4EE9" w:rsidRDefault="00EE2105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E2105" w:rsidRPr="001F4EE9" w:rsidRDefault="00560FAA" w:rsidP="0056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E2105"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EE2105" w:rsidRPr="001F4EE9" w:rsidRDefault="00EE2105" w:rsidP="00372A2B">
            <w:pPr>
              <w:pStyle w:val="a7"/>
              <w:spacing w:after="0"/>
              <w:ind w:left="34"/>
              <w:jc w:val="both"/>
            </w:pPr>
            <w:r w:rsidRPr="001F4EE9">
              <w:t>Порядок и сроки дополнительного формирования резерва составов участковых комиссий.</w:t>
            </w:r>
          </w:p>
          <w:p w:rsidR="00EE2105" w:rsidRPr="001F4EE9" w:rsidRDefault="00EE2105" w:rsidP="00372A2B">
            <w:pPr>
              <w:pStyle w:val="ab"/>
              <w:spacing w:before="0"/>
              <w:ind w:left="34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EE2105" w:rsidRPr="001F4EE9" w:rsidRDefault="00560FAA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2105" w:rsidRPr="001F4EE9" w:rsidRDefault="00AC64CF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EE2105" w:rsidRPr="001F4EE9" w:rsidRDefault="00AC64CF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EE2105" w:rsidRPr="001F4EE9" w:rsidRDefault="00560FAA" w:rsidP="0037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="00EE2105" w:rsidRPr="001F4EE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EE2105" w:rsidRPr="001F4EE9" w:rsidRDefault="00560FAA" w:rsidP="0056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="00EE2105"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E2105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EE2105" w:rsidRPr="001F4EE9" w:rsidRDefault="00EE2105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E2105" w:rsidRPr="001F4EE9" w:rsidRDefault="00560FAA" w:rsidP="00372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AC64CF" w:rsidRPr="001F4EE9" w:rsidRDefault="00AC64CF" w:rsidP="00AC64CF">
            <w:pPr>
              <w:pStyle w:val="ab"/>
              <w:spacing w:before="0"/>
              <w:ind w:left="34"/>
              <w:jc w:val="both"/>
            </w:pPr>
            <w:r w:rsidRPr="001F4EE9">
              <w:t>Назначение выборов.</w:t>
            </w:r>
          </w:p>
          <w:p w:rsidR="00AC64CF" w:rsidRPr="001F4EE9" w:rsidRDefault="00AC64CF" w:rsidP="00AC64CF">
            <w:pPr>
              <w:pStyle w:val="ab"/>
              <w:spacing w:before="0"/>
              <w:ind w:left="34"/>
              <w:jc w:val="both"/>
            </w:pPr>
            <w:r w:rsidRPr="001F4EE9">
              <w:t>Календарный план подготовки и проведения выборов в органы местного самоуправления.</w:t>
            </w:r>
          </w:p>
          <w:p w:rsidR="00EE2105" w:rsidRPr="001F4EE9" w:rsidRDefault="00AC64CF" w:rsidP="00AC64CF">
            <w:pPr>
              <w:pStyle w:val="a7"/>
              <w:spacing w:after="0"/>
              <w:ind w:left="34"/>
              <w:rPr>
                <w:iCs/>
              </w:rPr>
            </w:pPr>
            <w:r w:rsidRPr="001F4EE9">
              <w:t>Постановления, принимаемые ТИК в период подготовки и проведения выборов.</w:t>
            </w:r>
            <w:r w:rsidRPr="001F4EE9">
              <w:rPr>
                <w:iCs/>
                <w:lang w:eastAsia="ru-RU"/>
              </w:rPr>
              <w:t xml:space="preserve"> Планирование и распределение расходов на выборы для ТИК и УИК</w:t>
            </w:r>
            <w:r>
              <w:rPr>
                <w:iCs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E2105" w:rsidRPr="001F4EE9" w:rsidRDefault="00560FAA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2105" w:rsidRPr="001F4EE9" w:rsidRDefault="00AC64CF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EE2105" w:rsidRPr="001F4EE9" w:rsidRDefault="00AC64CF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EE2105" w:rsidRPr="001F4EE9" w:rsidRDefault="00560FAA" w:rsidP="0037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="00EE2105" w:rsidRPr="001F4EE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EE2105" w:rsidRPr="001F4EE9" w:rsidRDefault="004B10C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E2105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EE2105" w:rsidRPr="001F4EE9" w:rsidRDefault="00EE2105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E2105" w:rsidRPr="001F4EE9" w:rsidRDefault="004B10CE" w:rsidP="00372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EE2105" w:rsidRPr="0073766B" w:rsidRDefault="00EE2105" w:rsidP="00372A2B">
            <w:pPr>
              <w:pStyle w:val="a3"/>
              <w:spacing w:after="80"/>
              <w:rPr>
                <w:b w:val="0"/>
                <w:sz w:val="24"/>
                <w:szCs w:val="24"/>
              </w:rPr>
            </w:pPr>
            <w:r w:rsidRPr="0073766B">
              <w:rPr>
                <w:b w:val="0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EE2105" w:rsidRPr="001F4EE9" w:rsidRDefault="00EE2105" w:rsidP="00372A2B">
            <w:pPr>
              <w:pStyle w:val="a7"/>
              <w:spacing w:after="80"/>
              <w:ind w:left="0"/>
              <w:jc w:val="both"/>
              <w:rPr>
                <w:lang w:eastAsia="ru-RU"/>
              </w:rPr>
            </w:pPr>
            <w:r w:rsidRPr="001F4EE9">
              <w:rPr>
                <w:lang w:eastAsia="ru-RU"/>
              </w:rPr>
              <w:t>Порядок приема и проверки подписных листов с подписями избирателей в поддержку выдвижения кандидата и иных связанных с ними документов</w:t>
            </w:r>
            <w:r w:rsidR="0073766B">
              <w:rPr>
                <w:lang w:eastAsia="ru-RU"/>
              </w:rPr>
              <w:t>.</w:t>
            </w:r>
            <w:r w:rsidRPr="001F4EE9">
              <w:rPr>
                <w:lang w:eastAsia="ru-RU"/>
              </w:rPr>
              <w:t xml:space="preserve"> </w:t>
            </w:r>
          </w:p>
          <w:p w:rsidR="0073766B" w:rsidRDefault="0073766B" w:rsidP="00372A2B">
            <w:pPr>
              <w:pStyle w:val="a3"/>
              <w:spacing w:after="80"/>
              <w:ind w:firstLine="34"/>
              <w:rPr>
                <w:b w:val="0"/>
                <w:sz w:val="24"/>
                <w:szCs w:val="24"/>
              </w:rPr>
            </w:pPr>
          </w:p>
          <w:p w:rsidR="00EE2105" w:rsidRPr="0073766B" w:rsidRDefault="00EE2105" w:rsidP="00372A2B">
            <w:pPr>
              <w:pStyle w:val="a3"/>
              <w:spacing w:after="80"/>
              <w:ind w:firstLine="34"/>
              <w:rPr>
                <w:b w:val="0"/>
                <w:sz w:val="24"/>
                <w:szCs w:val="24"/>
              </w:rPr>
            </w:pPr>
            <w:r w:rsidRPr="0073766B">
              <w:rPr>
                <w:b w:val="0"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 указанные решения. </w:t>
            </w:r>
          </w:p>
          <w:p w:rsidR="00EE2105" w:rsidRPr="001F4EE9" w:rsidRDefault="00EE2105" w:rsidP="00372A2B">
            <w:pPr>
              <w:pStyle w:val="a7"/>
              <w:spacing w:after="80"/>
              <w:ind w:left="0" w:firstLine="34"/>
              <w:jc w:val="both"/>
            </w:pPr>
            <w:r w:rsidRPr="001F4EE9">
              <w:rPr>
                <w:lang w:eastAsia="ru-RU"/>
              </w:rPr>
              <w:t>Организация работы ТИК по проверке достоверности сведений, представленных кандидатами</w:t>
            </w:r>
            <w:r w:rsidRPr="001F4EE9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E2105" w:rsidRPr="001F4EE9" w:rsidRDefault="004B10C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EE2105" w:rsidRPr="001F4EE9" w:rsidRDefault="004B10C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  <w:shd w:val="clear" w:color="auto" w:fill="auto"/>
          </w:tcPr>
          <w:p w:rsidR="00EE2105" w:rsidRPr="001F4EE9" w:rsidRDefault="004B10C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EE2105" w:rsidRPr="001F4EE9" w:rsidRDefault="004B10C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очная/</w:t>
            </w:r>
            <w:r w:rsidR="00EE2105" w:rsidRPr="001F4EE9"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E2105" w:rsidRPr="001F4EE9" w:rsidRDefault="004B10C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E2105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EE2105" w:rsidRPr="001F4EE9" w:rsidRDefault="00EE2105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E2105" w:rsidRPr="001F4EE9" w:rsidRDefault="00A77EE1" w:rsidP="00372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EE2105" w:rsidRPr="001F4EE9" w:rsidRDefault="00EE2105" w:rsidP="00372A2B">
            <w:pPr>
              <w:pStyle w:val="a7"/>
              <w:spacing w:after="0"/>
              <w:ind w:left="34"/>
              <w:jc w:val="both"/>
            </w:pPr>
            <w:r w:rsidRPr="001F4EE9">
              <w:t xml:space="preserve">Информационное обеспечение выборов. </w:t>
            </w:r>
          </w:p>
          <w:p w:rsidR="0011359F" w:rsidRDefault="00EE2105" w:rsidP="0011359F">
            <w:pPr>
              <w:pStyle w:val="a7"/>
              <w:spacing w:after="0"/>
              <w:ind w:left="34"/>
              <w:jc w:val="both"/>
              <w:rPr>
                <w:lang w:eastAsia="ru-RU"/>
              </w:rPr>
            </w:pPr>
            <w:r w:rsidRPr="001F4EE9">
              <w:t>Контроль за проведением предвыборной агитации.</w:t>
            </w:r>
            <w:r w:rsidR="0011359F" w:rsidRPr="001F4EE9">
              <w:rPr>
                <w:lang w:eastAsia="ru-RU"/>
              </w:rPr>
              <w:t xml:space="preserve"> </w:t>
            </w:r>
          </w:p>
          <w:p w:rsidR="0011359F" w:rsidRDefault="0011359F" w:rsidP="0011359F">
            <w:pPr>
              <w:pStyle w:val="a7"/>
              <w:spacing w:after="0"/>
              <w:ind w:left="34"/>
              <w:jc w:val="both"/>
              <w:rPr>
                <w:lang w:eastAsia="ru-RU"/>
              </w:rPr>
            </w:pPr>
            <w:r w:rsidRPr="001F4EE9">
              <w:rPr>
                <w:lang w:eastAsia="ru-RU"/>
              </w:rPr>
              <w:t xml:space="preserve">Порядок работы избирательной комиссии с обращениями граждан РФ. </w:t>
            </w:r>
          </w:p>
          <w:p w:rsidR="00EE2105" w:rsidRPr="001F4EE9" w:rsidRDefault="0011359F" w:rsidP="0011359F">
            <w:pPr>
              <w:pStyle w:val="a7"/>
              <w:spacing w:after="0"/>
              <w:ind w:left="34"/>
              <w:jc w:val="both"/>
              <w:rPr>
                <w:lang w:eastAsia="ru-RU"/>
              </w:rPr>
            </w:pPr>
            <w:r w:rsidRPr="001F4EE9">
              <w:rPr>
                <w:lang w:eastAsia="ru-RU"/>
              </w:rPr>
              <w:t>Работа со списком наблюдателей</w:t>
            </w:r>
            <w:r>
              <w:rPr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EE2105" w:rsidRPr="001F4EE9" w:rsidRDefault="00A77EE1" w:rsidP="00372A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="00EE2105" w:rsidRPr="001F4EE9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E2105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EE2105" w:rsidRPr="001F4EE9" w:rsidRDefault="00EE2105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E2105" w:rsidRPr="001F4EE9" w:rsidRDefault="00A77EE1" w:rsidP="00372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EE2105" w:rsidRPr="001F4EE9" w:rsidRDefault="00EE2105" w:rsidP="00372A2B">
            <w:pPr>
              <w:pStyle w:val="a7"/>
              <w:spacing w:after="0"/>
              <w:ind w:left="34"/>
              <w:jc w:val="both"/>
            </w:pPr>
            <w:r w:rsidRPr="001F4EE9">
              <w:rPr>
                <w:lang w:eastAsia="ru-RU"/>
              </w:rPr>
              <w:t>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60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EE2105" w:rsidRPr="001F4EE9" w:rsidRDefault="00A77EE1" w:rsidP="0037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="00EE2105" w:rsidRPr="001F4EE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EE2105" w:rsidRPr="001F4EE9" w:rsidRDefault="00A77EE1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11359F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11359F" w:rsidRPr="001F4EE9" w:rsidRDefault="0011359F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1359F" w:rsidRPr="001F4EE9" w:rsidRDefault="000704AC" w:rsidP="0007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11359F"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11359F" w:rsidRPr="001F4EE9" w:rsidRDefault="0011359F" w:rsidP="00372A2B">
            <w:pPr>
              <w:pStyle w:val="a7"/>
              <w:spacing w:after="0"/>
              <w:ind w:left="34"/>
              <w:rPr>
                <w:lang w:eastAsia="ru-RU"/>
              </w:rPr>
            </w:pPr>
            <w:r w:rsidRPr="001F4EE9">
              <w:rPr>
                <w:lang w:eastAsia="ru-RU"/>
              </w:rPr>
              <w:t xml:space="preserve">Работа со списком избирателей. </w:t>
            </w:r>
          </w:p>
          <w:p w:rsidR="0011359F" w:rsidRPr="001F4EE9" w:rsidRDefault="0011359F" w:rsidP="00BF0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E9">
              <w:rPr>
                <w:rFonts w:ascii="Times New Roman" w:hAnsi="Times New Roman"/>
                <w:sz w:val="24"/>
                <w:szCs w:val="24"/>
              </w:rPr>
              <w:t>Уточнение списка избирателей.</w:t>
            </w:r>
            <w:r w:rsidR="00BF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EE9">
              <w:rPr>
                <w:rFonts w:ascii="Times New Roman" w:hAnsi="Times New Roman"/>
                <w:sz w:val="24"/>
                <w:szCs w:val="24"/>
              </w:rPr>
              <w:t>Избирательные действия при работе со списком избирателей</w:t>
            </w:r>
            <w:r w:rsidR="00BF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0C65" w:rsidRPr="001F4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проведения досрочного голосования</w:t>
            </w:r>
            <w:r w:rsidR="00BF0C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1359F" w:rsidRPr="001F4EE9" w:rsidRDefault="000704A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359F" w:rsidRPr="001F4EE9" w:rsidRDefault="000704A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11359F" w:rsidRPr="001F4EE9" w:rsidRDefault="000704A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11359F" w:rsidRPr="001F4EE9" w:rsidRDefault="0011359F" w:rsidP="00372A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Pr="001F4EE9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1359F" w:rsidRPr="001F4EE9" w:rsidRDefault="0011359F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11359F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11359F" w:rsidRPr="001F4EE9" w:rsidRDefault="0011359F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1359F" w:rsidRPr="001F4EE9" w:rsidRDefault="009C1E99" w:rsidP="009C1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11359F"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11359F" w:rsidRPr="001F4EE9" w:rsidRDefault="0011359F" w:rsidP="00372A2B">
            <w:pPr>
              <w:pStyle w:val="a7"/>
              <w:spacing w:after="0"/>
              <w:ind w:left="0"/>
              <w:rPr>
                <w:lang w:eastAsia="ru-RU"/>
              </w:rPr>
            </w:pPr>
            <w:r w:rsidRPr="001F4EE9">
              <w:t>Организация работы избирательных комиссий в день, предшествующий голосованию, и в день голосования</w:t>
            </w:r>
            <w:r w:rsidRPr="001F4EE9"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1359F" w:rsidRPr="001F4EE9" w:rsidRDefault="009C1E9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359F" w:rsidRPr="001F4EE9" w:rsidRDefault="00BF0C6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11359F" w:rsidRPr="001F4EE9" w:rsidRDefault="00BF0C6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11359F" w:rsidRPr="001F4EE9" w:rsidRDefault="00BF0C65" w:rsidP="00372A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="0011359F" w:rsidRPr="001F4EE9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1359F" w:rsidRPr="001F4EE9" w:rsidRDefault="00BF0C6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11359F" w:rsidRPr="001F4EE9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11359F" w:rsidRPr="001F4EE9" w:rsidRDefault="0011359F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1359F" w:rsidRPr="001F4EE9" w:rsidRDefault="009C1E99" w:rsidP="009C1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11359F"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11359F" w:rsidRPr="001F4EE9" w:rsidRDefault="0011359F" w:rsidP="00372A2B">
            <w:pPr>
              <w:pStyle w:val="a7"/>
              <w:spacing w:after="0"/>
              <w:ind w:left="34"/>
              <w:rPr>
                <w:lang w:eastAsia="ru-RU"/>
              </w:rPr>
            </w:pPr>
            <w:r w:rsidRPr="001F4EE9">
              <w:rPr>
                <w:lang w:eastAsia="ru-RU"/>
              </w:rPr>
              <w:t>Порядок подсчета голосов, подведение итогов выборов.</w:t>
            </w:r>
          </w:p>
          <w:p w:rsidR="0011359F" w:rsidRPr="001F4EE9" w:rsidRDefault="0011359F" w:rsidP="00372A2B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1F4EE9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shd w:val="clear" w:color="auto" w:fill="auto"/>
          </w:tcPr>
          <w:p w:rsidR="0011359F" w:rsidRPr="001F4EE9" w:rsidRDefault="009C1E9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359F" w:rsidRPr="001F4EE9" w:rsidRDefault="009C1E9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shd w:val="clear" w:color="auto" w:fill="auto"/>
          </w:tcPr>
          <w:p w:rsidR="0011359F" w:rsidRPr="001F4EE9" w:rsidRDefault="009C1E9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11359F" w:rsidRPr="001F4EE9" w:rsidRDefault="009C1E99" w:rsidP="00372A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</w:t>
            </w:r>
            <w:r w:rsidR="0011359F" w:rsidRPr="001F4EE9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1359F" w:rsidRPr="001F4EE9" w:rsidRDefault="009C1E9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11359F" w:rsidRPr="001F4EE9" w:rsidTr="007A23DD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11359F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11359F" w:rsidP="00372A2B">
            <w:pPr>
              <w:rPr>
                <w:rFonts w:ascii="Times New Roman" w:hAnsi="Times New Roman"/>
                <w:sz w:val="24"/>
                <w:szCs w:val="24"/>
              </w:rPr>
            </w:pPr>
            <w:r w:rsidRPr="001F4EE9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11359F" w:rsidP="00372A2B">
            <w:pPr>
              <w:pStyle w:val="a7"/>
              <w:ind w:left="0"/>
              <w:rPr>
                <w:lang w:eastAsia="ru-RU"/>
              </w:rPr>
            </w:pPr>
            <w:r w:rsidRPr="001F4EE9">
              <w:rPr>
                <w:lang w:eastAsia="ru-RU"/>
              </w:rPr>
              <w:t>Порядок проведения досрочного голосования</w:t>
            </w:r>
          </w:p>
          <w:p w:rsidR="0011359F" w:rsidRPr="001F4EE9" w:rsidRDefault="0011359F" w:rsidP="00372A2B">
            <w:pPr>
              <w:pStyle w:val="a7"/>
              <w:ind w:left="0"/>
              <w:rPr>
                <w:lang w:eastAsia="ru-RU"/>
              </w:rPr>
            </w:pPr>
            <w:r w:rsidRPr="001F4EE9">
              <w:rPr>
                <w:lang w:eastAsia="ru-RU"/>
              </w:rPr>
              <w:t>Порядок работы с обращениями граждан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8D7DF9" w:rsidP="008D7D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D7A">
              <w:rPr>
                <w:rFonts w:ascii="Times New Roman" w:hAnsi="Times New Roman"/>
                <w:bCs/>
                <w:i/>
                <w:sz w:val="20"/>
                <w:szCs w:val="20"/>
              </w:rPr>
              <w:t>в соответствии с планом ИКТО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AD47F2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AD47F2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«Бельская СОШ»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AD47F2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9DE">
              <w:rPr>
                <w:rFonts w:ascii="Times New Roman" w:hAnsi="Times New Roman"/>
                <w:bCs/>
              </w:rPr>
              <w:t>дистанционная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11359F"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лекция в режиме </w:t>
            </w:r>
            <w:r w:rsidR="0011359F" w:rsidRPr="001F4EE9">
              <w:rPr>
                <w:rFonts w:ascii="Times New Roman" w:hAnsi="Times New Roman"/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11359F" w:rsidRPr="001F4EE9" w:rsidRDefault="0011359F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 Тверской области</w:t>
            </w:r>
            <w:r w:rsidR="00AD47F2">
              <w:rPr>
                <w:rFonts w:ascii="Times New Roman" w:hAnsi="Times New Roman"/>
                <w:bCs/>
                <w:sz w:val="24"/>
                <w:szCs w:val="24"/>
              </w:rPr>
              <w:t>, ТИК Бельского района</w:t>
            </w:r>
          </w:p>
        </w:tc>
      </w:tr>
      <w:tr w:rsidR="0011359F" w:rsidRPr="001F4EE9" w:rsidTr="007A23DD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1359F" w:rsidRPr="001F4EE9" w:rsidRDefault="0011359F" w:rsidP="001F4EE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11359F" w:rsidRPr="001F4EE9" w:rsidRDefault="00AD47F2" w:rsidP="00AD4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11359F" w:rsidRPr="001F4EE9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1359F" w:rsidRPr="001F4EE9" w:rsidRDefault="0011359F" w:rsidP="00372A2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E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1359F" w:rsidRPr="001F4EE9" w:rsidRDefault="009D7A00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359F" w:rsidRPr="001F4EE9" w:rsidRDefault="00CC592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359F" w:rsidRPr="001F4EE9" w:rsidRDefault="00CC5925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D7A00" w:rsidRPr="009D7A00" w:rsidRDefault="00CC5925" w:rsidP="009D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очная/</w:t>
            </w:r>
          </w:p>
          <w:p w:rsidR="0011359F" w:rsidRPr="009D7A00" w:rsidRDefault="0011359F" w:rsidP="009D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1359F" w:rsidRPr="009D7A00" w:rsidRDefault="00CC5925" w:rsidP="009D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7A23DD" w:rsidRPr="001F4EE9" w:rsidTr="007A23D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Default="007A23DD" w:rsidP="007A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23DD" w:rsidRDefault="007A23DD" w:rsidP="007A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23DD" w:rsidRDefault="007A23DD" w:rsidP="007A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23DD" w:rsidRDefault="007A23DD" w:rsidP="007A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23DD" w:rsidRPr="001F4EE9" w:rsidRDefault="007A23DD" w:rsidP="007A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Default="007A23DD" w:rsidP="00AD4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94" w:rsidRDefault="00562394" w:rsidP="00AD4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94" w:rsidRDefault="00562394" w:rsidP="00AD4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394" w:rsidRDefault="00562394" w:rsidP="00AD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Pr="001F4EE9" w:rsidRDefault="007A23DD" w:rsidP="00372A2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Pr="001F4EE9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Pr="001F4EE9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3DD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F8E" w:rsidRPr="00951F8E" w:rsidTr="007A23DD">
        <w:trPr>
          <w:trHeight w:val="468"/>
        </w:trPr>
        <w:tc>
          <w:tcPr>
            <w:tcW w:w="15736" w:type="dxa"/>
            <w:gridSpan w:val="8"/>
            <w:tcBorders>
              <w:top w:val="nil"/>
            </w:tcBorders>
            <w:vAlign w:val="center"/>
          </w:tcPr>
          <w:p w:rsidR="008448F1" w:rsidRDefault="008448F1" w:rsidP="008448F1">
            <w:pPr>
              <w:pStyle w:val="a5"/>
            </w:pPr>
          </w:p>
          <w:p w:rsidR="00951F8E" w:rsidRPr="00951F8E" w:rsidRDefault="00951F8E" w:rsidP="0095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51F8E">
              <w:rPr>
                <w:rFonts w:ascii="Times New Roman" w:hAnsi="Times New Roman"/>
                <w:b/>
                <w:bCs/>
                <w:sz w:val="24"/>
                <w:szCs w:val="24"/>
              </w:rPr>
              <w:t>. Обучение членов участковых избирательных комиссий</w:t>
            </w:r>
            <w:r w:rsidR="0061213B" w:rsidRPr="00612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61213B" w:rsidRPr="0061213B">
              <w:rPr>
                <w:rFonts w:ascii="Times New Roman" w:hAnsi="Times New Roman"/>
                <w:b/>
                <w:sz w:val="24"/>
                <w:szCs w:val="24"/>
              </w:rPr>
              <w:t>резерва составов участковых комиссий</w:t>
            </w:r>
            <w:r w:rsidRPr="00951F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1F8E" w:rsidRPr="00951F8E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951F8E" w:rsidRPr="00951F8E" w:rsidRDefault="00951F8E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51F8E" w:rsidRDefault="00951F8E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  <w:p w:rsidR="006A3CE9" w:rsidRPr="008448F1" w:rsidRDefault="006A3CE9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3041" w:rsidRDefault="00647A1B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порядок ведения делопроизводства в УИК</w:t>
            </w:r>
            <w:r w:rsidR="00951F8E" w:rsidRPr="00844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30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3041" w:rsidRDefault="00951F8E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первого после назначения выборов заседания УИК, </w:t>
            </w:r>
          </w:p>
          <w:p w:rsidR="00951F8E" w:rsidRPr="008448F1" w:rsidRDefault="00533041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F8E" w:rsidRPr="008448F1">
              <w:rPr>
                <w:rFonts w:ascii="Times New Roman" w:hAnsi="Times New Roman"/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951F8E" w:rsidRPr="00951F8E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1F8E" w:rsidRPr="00951F8E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shd w:val="clear" w:color="auto" w:fill="auto"/>
          </w:tcPr>
          <w:p w:rsidR="00951F8E" w:rsidRPr="00951F8E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951F8E" w:rsidRPr="00951F8E" w:rsidRDefault="007A23DD" w:rsidP="007A2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очная/</w:t>
            </w:r>
            <w:r w:rsidR="00951F8E" w:rsidRPr="00951F8E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951F8E" w:rsidRPr="00951F8E" w:rsidRDefault="007A23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986164" w:rsidRPr="00951F8E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986164" w:rsidRPr="00951F8E" w:rsidRDefault="0098616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86164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  <w:p w:rsidR="008448F1" w:rsidRPr="008448F1" w:rsidRDefault="008448F1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8 сентября 2019 г.</w:t>
            </w:r>
          </w:p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очная/</w:t>
            </w: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986164" w:rsidRPr="00951F8E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986164" w:rsidRPr="00951F8E" w:rsidRDefault="0098616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- уточнение списков избирателей;</w:t>
            </w:r>
          </w:p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  <w:r w:rsidR="006A3C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6164" w:rsidRPr="008448F1" w:rsidRDefault="00986164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очная/</w:t>
            </w: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86164" w:rsidRPr="00951F8E" w:rsidRDefault="0098616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482379" w:rsidRPr="00951F8E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482379" w:rsidRPr="00951F8E" w:rsidRDefault="00482379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82379" w:rsidRPr="008448F1" w:rsidRDefault="00482379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1F569B" w:rsidRDefault="001F569B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 xml:space="preserve">работа УИК с избирательными бюллетенями (порядок получения избирательных бюллетеней, их подготовки к использованию,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82379" w:rsidRPr="008448F1" w:rsidRDefault="001F569B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>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48F1" w:rsidRPr="008448F1" w:rsidRDefault="001F569B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448F1" w:rsidRPr="008448F1">
              <w:rPr>
                <w:rFonts w:ascii="Times New Roman" w:hAnsi="Times New Roman"/>
                <w:sz w:val="24"/>
                <w:szCs w:val="24"/>
              </w:rPr>
              <w:t>порядок проведения досрочного голосования;</w:t>
            </w:r>
          </w:p>
        </w:tc>
        <w:tc>
          <w:tcPr>
            <w:tcW w:w="1560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очная/</w:t>
            </w: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482379" w:rsidRPr="00951F8E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482379" w:rsidRPr="00951F8E" w:rsidRDefault="00482379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82379" w:rsidRPr="008448F1" w:rsidRDefault="00482379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48F1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A97EE6" w:rsidRDefault="00A97EE6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82379" w:rsidRPr="008448F1" w:rsidRDefault="00A97EE6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>технологическое оборудование;</w:t>
            </w:r>
          </w:p>
          <w:p w:rsidR="00482379" w:rsidRPr="008448F1" w:rsidRDefault="00A97EE6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A97EE6" w:rsidRDefault="00A97EE6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7EE6" w:rsidRDefault="00A97EE6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D7A" w:rsidRPr="008448F1" w:rsidRDefault="00A97EE6" w:rsidP="008448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2379" w:rsidRPr="008448F1">
              <w:rPr>
                <w:rFonts w:ascii="Times New Roman" w:hAnsi="Times New Roman"/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482379" w:rsidRDefault="00482379" w:rsidP="0048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очная/</w:t>
            </w: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r w:rsidR="00C705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F569B" w:rsidRDefault="001F569B" w:rsidP="0048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69B" w:rsidRPr="00951F8E" w:rsidRDefault="001F569B" w:rsidP="0048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482379" w:rsidRPr="00951F8E" w:rsidRDefault="00482379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7414" w:rsidRPr="00951F8E" w:rsidTr="00372A2B">
        <w:trPr>
          <w:trHeight w:val="300"/>
        </w:trPr>
        <w:tc>
          <w:tcPr>
            <w:tcW w:w="540" w:type="dxa"/>
            <w:shd w:val="clear" w:color="auto" w:fill="D9D9D9"/>
          </w:tcPr>
          <w:p w:rsidR="00EB7414" w:rsidRPr="00951F8E" w:rsidRDefault="00EB741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EB7414" w:rsidRPr="00C705E9" w:rsidRDefault="00EB7414" w:rsidP="006A3C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5E9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</w:t>
            </w:r>
          </w:p>
        </w:tc>
        <w:tc>
          <w:tcPr>
            <w:tcW w:w="3827" w:type="dxa"/>
            <w:shd w:val="clear" w:color="auto" w:fill="D9D9D9"/>
          </w:tcPr>
          <w:p w:rsidR="00EB7414" w:rsidRPr="00C705E9" w:rsidRDefault="00A97EE6" w:rsidP="00A97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досрочного голосования; р</w:t>
            </w:r>
            <w:r w:rsidR="00EB7414" w:rsidRPr="00C705E9">
              <w:rPr>
                <w:rFonts w:ascii="Times New Roman" w:hAnsi="Times New Roman"/>
                <w:sz w:val="24"/>
                <w:szCs w:val="24"/>
              </w:rPr>
              <w:t>абота со списками избирателей</w:t>
            </w:r>
          </w:p>
        </w:tc>
        <w:tc>
          <w:tcPr>
            <w:tcW w:w="1560" w:type="dxa"/>
            <w:shd w:val="clear" w:color="auto" w:fill="D9D9D9"/>
          </w:tcPr>
          <w:p w:rsidR="00EB7414" w:rsidRPr="007A5D7A" w:rsidRDefault="00EB7414" w:rsidP="00372A2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A5D7A">
              <w:rPr>
                <w:rFonts w:ascii="Times New Roman" w:hAnsi="Times New Roman"/>
                <w:bCs/>
                <w:i/>
                <w:sz w:val="20"/>
                <w:szCs w:val="20"/>
              </w:rPr>
              <w:t>в соответствии с планом ИКТО</w:t>
            </w:r>
          </w:p>
        </w:tc>
        <w:tc>
          <w:tcPr>
            <w:tcW w:w="2268" w:type="dxa"/>
            <w:shd w:val="clear" w:color="auto" w:fill="D9D9D9"/>
          </w:tcPr>
          <w:p w:rsidR="00EB7414" w:rsidRPr="001F4EE9" w:rsidRDefault="00EB741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D9D9D9"/>
          </w:tcPr>
          <w:p w:rsidR="00EB7414" w:rsidRPr="001F4EE9" w:rsidRDefault="00EB741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«Бельская СОШ»</w:t>
            </w:r>
          </w:p>
        </w:tc>
        <w:tc>
          <w:tcPr>
            <w:tcW w:w="1702" w:type="dxa"/>
            <w:shd w:val="clear" w:color="auto" w:fill="D9D9D9"/>
          </w:tcPr>
          <w:p w:rsidR="00EB7414" w:rsidRPr="00951F8E" w:rsidRDefault="00EB741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18">
              <w:rPr>
                <w:rFonts w:ascii="Times New Roman" w:hAnsi="Times New Roman"/>
                <w:bCs/>
              </w:rPr>
              <w:t>дистанционная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 xml:space="preserve">лекция в режиме </w:t>
            </w:r>
            <w:r w:rsidRPr="00951F8E">
              <w:rPr>
                <w:rFonts w:ascii="Times New Roman" w:hAnsi="Times New Roman"/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EB7414" w:rsidRPr="00951F8E" w:rsidRDefault="00EB7414" w:rsidP="00EB74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</w:tr>
      <w:tr w:rsidR="00EB7414" w:rsidRPr="00951F8E" w:rsidTr="00372A2B">
        <w:trPr>
          <w:trHeight w:val="300"/>
        </w:trPr>
        <w:tc>
          <w:tcPr>
            <w:tcW w:w="540" w:type="dxa"/>
            <w:shd w:val="clear" w:color="auto" w:fill="D9D9D9"/>
          </w:tcPr>
          <w:p w:rsidR="00EB7414" w:rsidRPr="00951F8E" w:rsidRDefault="00EB741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EB7414" w:rsidRPr="00C705E9" w:rsidRDefault="00EB7414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5E9">
              <w:rPr>
                <w:rFonts w:ascii="Times New Roman" w:hAnsi="Times New Roman"/>
                <w:sz w:val="24"/>
                <w:szCs w:val="24"/>
              </w:rPr>
              <w:t>председатели, замест</w:t>
            </w:r>
            <w:r w:rsidR="00B60135" w:rsidRPr="00C705E9">
              <w:rPr>
                <w:rFonts w:ascii="Times New Roman" w:hAnsi="Times New Roman"/>
                <w:sz w:val="24"/>
                <w:szCs w:val="24"/>
              </w:rPr>
              <w:t>ители председателей, секретари</w:t>
            </w:r>
          </w:p>
        </w:tc>
        <w:tc>
          <w:tcPr>
            <w:tcW w:w="3827" w:type="dxa"/>
            <w:shd w:val="clear" w:color="auto" w:fill="D9D9D9"/>
          </w:tcPr>
          <w:p w:rsidR="00EB7414" w:rsidRPr="00C705E9" w:rsidRDefault="00EB7414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5E9">
              <w:rPr>
                <w:rFonts w:ascii="Times New Roman" w:hAnsi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EB7414" w:rsidRPr="00C705E9" w:rsidRDefault="0028143E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7414" w:rsidRPr="00C705E9">
              <w:rPr>
                <w:rFonts w:ascii="Times New Roman" w:hAnsi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D9D9D9"/>
          </w:tcPr>
          <w:p w:rsidR="00EB7414" w:rsidRPr="007A5D7A" w:rsidRDefault="00EB7414" w:rsidP="00372A2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A5D7A">
              <w:rPr>
                <w:rFonts w:ascii="Times New Roman" w:hAnsi="Times New Roman"/>
                <w:bCs/>
                <w:i/>
                <w:sz w:val="20"/>
                <w:szCs w:val="20"/>
              </w:rPr>
              <w:t>в соответствии с планом ИКТО</w:t>
            </w:r>
          </w:p>
        </w:tc>
        <w:tc>
          <w:tcPr>
            <w:tcW w:w="2268" w:type="dxa"/>
            <w:shd w:val="clear" w:color="auto" w:fill="D9D9D9"/>
          </w:tcPr>
          <w:p w:rsidR="00EB7414" w:rsidRPr="00951F8E" w:rsidRDefault="00EB741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D9D9D9"/>
          </w:tcPr>
          <w:p w:rsidR="00EB7414" w:rsidRPr="00951F8E" w:rsidRDefault="00EB7414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«Бельская СОШ»</w:t>
            </w:r>
          </w:p>
        </w:tc>
        <w:tc>
          <w:tcPr>
            <w:tcW w:w="1702" w:type="dxa"/>
            <w:shd w:val="clear" w:color="auto" w:fill="D9D9D9"/>
          </w:tcPr>
          <w:p w:rsidR="00EB7414" w:rsidRPr="00951F8E" w:rsidRDefault="00EB7414" w:rsidP="004E69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18">
              <w:rPr>
                <w:rFonts w:ascii="Times New Roman" w:hAnsi="Times New Roman"/>
                <w:bCs/>
              </w:rPr>
              <w:t>дистанционная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 xml:space="preserve">лекция в режиме </w:t>
            </w:r>
            <w:r w:rsidRPr="00951F8E">
              <w:rPr>
                <w:rFonts w:ascii="Times New Roman" w:hAnsi="Times New Roman"/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EB7414" w:rsidRPr="00787110" w:rsidRDefault="00EB7414" w:rsidP="007871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10">
              <w:rPr>
                <w:rFonts w:ascii="Times New Roman" w:hAnsi="Times New Roman"/>
                <w:sz w:val="24"/>
                <w:szCs w:val="24"/>
              </w:rPr>
              <w:t>избирательная комиссия Тверской области, ТИК Бельского района</w:t>
            </w:r>
          </w:p>
        </w:tc>
      </w:tr>
      <w:tr w:rsidR="00EB7414" w:rsidRPr="00951F8E" w:rsidTr="00787110">
        <w:trPr>
          <w:trHeight w:val="2213"/>
        </w:trPr>
        <w:tc>
          <w:tcPr>
            <w:tcW w:w="540" w:type="dxa"/>
            <w:shd w:val="clear" w:color="auto" w:fill="auto"/>
          </w:tcPr>
          <w:p w:rsidR="00EB7414" w:rsidRPr="00951F8E" w:rsidRDefault="00EB741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7414" w:rsidRDefault="0098015C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5E9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414" w:rsidRPr="00C705E9">
              <w:rPr>
                <w:rFonts w:ascii="Times New Roman" w:hAnsi="Times New Roman"/>
                <w:sz w:val="24"/>
                <w:szCs w:val="24"/>
              </w:rPr>
              <w:t>члены УИК, резерв составов участковых комиссий</w:t>
            </w:r>
          </w:p>
          <w:p w:rsidR="00D36D88" w:rsidRPr="00C705E9" w:rsidRDefault="00D36D88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7414" w:rsidRPr="00C705E9" w:rsidRDefault="00EB7414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5E9">
              <w:rPr>
                <w:rFonts w:ascii="Times New Roman" w:hAnsi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EB7414" w:rsidRPr="00C705E9" w:rsidRDefault="0028143E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7414" w:rsidRPr="00C705E9">
              <w:rPr>
                <w:rFonts w:ascii="Times New Roman" w:hAnsi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EB7414" w:rsidRPr="00951F8E" w:rsidRDefault="00EE2818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B7414" w:rsidRPr="00951F8E" w:rsidRDefault="0098015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EB7414" w:rsidRPr="00951F8E" w:rsidRDefault="0098015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  <w:r w:rsidR="009C0A76">
              <w:rPr>
                <w:rFonts w:ascii="Times New Roman" w:hAnsi="Times New Roman"/>
                <w:bCs/>
                <w:sz w:val="24"/>
                <w:szCs w:val="24"/>
              </w:rPr>
              <w:t>, УИК</w:t>
            </w:r>
          </w:p>
        </w:tc>
        <w:tc>
          <w:tcPr>
            <w:tcW w:w="1702" w:type="dxa"/>
            <w:shd w:val="clear" w:color="auto" w:fill="auto"/>
          </w:tcPr>
          <w:p w:rsidR="00EE2818" w:rsidRPr="00EE2818" w:rsidRDefault="0098015C" w:rsidP="00EE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18">
              <w:rPr>
                <w:rFonts w:ascii="Times New Roman" w:hAnsi="Times New Roman"/>
                <w:sz w:val="24"/>
                <w:szCs w:val="24"/>
              </w:rPr>
              <w:t>очная/</w:t>
            </w:r>
          </w:p>
          <w:p w:rsidR="00EB7414" w:rsidRPr="00951F8E" w:rsidRDefault="00EB7414" w:rsidP="00EE2818">
            <w:pPr>
              <w:pStyle w:val="a5"/>
              <w:jc w:val="center"/>
            </w:pPr>
            <w:r w:rsidRPr="00EE28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7414" w:rsidRPr="00787110" w:rsidRDefault="007A5D7A" w:rsidP="007871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1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</w:t>
            </w:r>
          </w:p>
        </w:tc>
      </w:tr>
      <w:tr w:rsidR="00EB7414" w:rsidRPr="00951F8E" w:rsidTr="00372A2B">
        <w:trPr>
          <w:trHeight w:val="300"/>
        </w:trPr>
        <w:tc>
          <w:tcPr>
            <w:tcW w:w="540" w:type="dxa"/>
            <w:shd w:val="clear" w:color="auto" w:fill="D9D9D9"/>
          </w:tcPr>
          <w:p w:rsidR="00EB7414" w:rsidRPr="00951F8E" w:rsidRDefault="00EB741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EB7414" w:rsidRPr="00787110" w:rsidRDefault="00EB7414" w:rsidP="002814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7110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</w:t>
            </w:r>
          </w:p>
        </w:tc>
        <w:tc>
          <w:tcPr>
            <w:tcW w:w="3827" w:type="dxa"/>
            <w:shd w:val="clear" w:color="auto" w:fill="D9D9D9"/>
          </w:tcPr>
          <w:p w:rsidR="00EB7414" w:rsidRPr="00C705E9" w:rsidRDefault="00EB7414" w:rsidP="00C7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5E9">
              <w:rPr>
                <w:rFonts w:ascii="Times New Roman" w:hAnsi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D9D9D9"/>
          </w:tcPr>
          <w:p w:rsidR="00EB7414" w:rsidRPr="00951F8E" w:rsidRDefault="00787110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D7A">
              <w:rPr>
                <w:rFonts w:ascii="Times New Roman" w:hAnsi="Times New Roman"/>
                <w:bCs/>
                <w:i/>
                <w:sz w:val="20"/>
                <w:szCs w:val="20"/>
              </w:rPr>
              <w:t>в соответствии с планом ИКТО</w:t>
            </w:r>
          </w:p>
        </w:tc>
        <w:tc>
          <w:tcPr>
            <w:tcW w:w="2268" w:type="dxa"/>
            <w:shd w:val="clear" w:color="auto" w:fill="D9D9D9"/>
          </w:tcPr>
          <w:p w:rsidR="00EB7414" w:rsidRPr="00951F8E" w:rsidRDefault="00EE2818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D9D9D9"/>
          </w:tcPr>
          <w:p w:rsidR="00EB7414" w:rsidRPr="00951F8E" w:rsidRDefault="00787110" w:rsidP="007871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«Бельская СОШ»</w:t>
            </w:r>
          </w:p>
        </w:tc>
        <w:tc>
          <w:tcPr>
            <w:tcW w:w="1702" w:type="dxa"/>
            <w:shd w:val="clear" w:color="auto" w:fill="D9D9D9"/>
          </w:tcPr>
          <w:p w:rsidR="00EB7414" w:rsidRPr="00951F8E" w:rsidRDefault="00EE2818" w:rsidP="004E69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18">
              <w:rPr>
                <w:rFonts w:ascii="Times New Roman" w:hAnsi="Times New Roman"/>
                <w:bCs/>
              </w:rPr>
              <w:t>дистанционная</w:t>
            </w:r>
            <w:r w:rsidR="0078711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B7414" w:rsidRPr="00951F8E">
              <w:rPr>
                <w:rFonts w:ascii="Times New Roman" w:hAnsi="Times New Roman"/>
                <w:bCs/>
                <w:sz w:val="24"/>
                <w:szCs w:val="24"/>
              </w:rPr>
              <w:t xml:space="preserve">лекция в режиме </w:t>
            </w:r>
            <w:r w:rsidR="00EB7414" w:rsidRPr="00951F8E">
              <w:rPr>
                <w:rFonts w:ascii="Times New Roman" w:hAnsi="Times New Roman"/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EB7414" w:rsidRPr="00787110" w:rsidRDefault="00EB7414" w:rsidP="007A4C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10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Тверской области, </w:t>
            </w:r>
            <w:r w:rsidR="007A4C87">
              <w:rPr>
                <w:rFonts w:ascii="Times New Roman" w:hAnsi="Times New Roman"/>
                <w:sz w:val="24"/>
                <w:szCs w:val="24"/>
              </w:rPr>
              <w:t>ТИК Бельского района</w:t>
            </w:r>
          </w:p>
        </w:tc>
      </w:tr>
      <w:tr w:rsidR="00EB7414" w:rsidRPr="00951F8E" w:rsidTr="00372A2B">
        <w:trPr>
          <w:trHeight w:val="300"/>
        </w:trPr>
        <w:tc>
          <w:tcPr>
            <w:tcW w:w="540" w:type="dxa"/>
            <w:shd w:val="clear" w:color="auto" w:fill="auto"/>
          </w:tcPr>
          <w:p w:rsidR="00EB7414" w:rsidRPr="00951F8E" w:rsidRDefault="00EB741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7414" w:rsidRPr="009D7A00" w:rsidRDefault="00EB7414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F13FF" w:rsidRDefault="00EB7414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 xml:space="preserve">подсчет голосов избирателей; установление итогов голосования; </w:t>
            </w:r>
            <w:r w:rsidR="009F13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7414" w:rsidRPr="009D7A00" w:rsidRDefault="009F13FF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7414" w:rsidRPr="009D7A00">
              <w:rPr>
                <w:rFonts w:ascii="Times New Roman" w:hAnsi="Times New Roman"/>
                <w:sz w:val="24"/>
                <w:szCs w:val="24"/>
              </w:rPr>
              <w:t>функции председателя, заместителя председателя и секретаря УИК;</w:t>
            </w:r>
          </w:p>
          <w:p w:rsidR="00EB7414" w:rsidRPr="009D7A00" w:rsidRDefault="009F13FF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B7414" w:rsidRPr="009D7A00">
              <w:rPr>
                <w:rFonts w:ascii="Times New Roman" w:hAnsi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EB7414" w:rsidRPr="00951F8E" w:rsidRDefault="007A4C87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B7414" w:rsidRPr="00951F8E" w:rsidRDefault="0028143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EB7414" w:rsidRPr="00951F8E" w:rsidRDefault="0028143E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  <w:shd w:val="clear" w:color="auto" w:fill="auto"/>
          </w:tcPr>
          <w:p w:rsidR="0028143E" w:rsidRPr="0028143E" w:rsidRDefault="0028143E" w:rsidP="002814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3E">
              <w:rPr>
                <w:rFonts w:ascii="Times New Roman" w:hAnsi="Times New Roman"/>
                <w:sz w:val="24"/>
                <w:szCs w:val="24"/>
              </w:rPr>
              <w:t>очная/</w:t>
            </w:r>
          </w:p>
          <w:p w:rsidR="00EB7414" w:rsidRPr="00951F8E" w:rsidRDefault="00EB7414" w:rsidP="0028143E">
            <w:pPr>
              <w:pStyle w:val="a5"/>
              <w:jc w:val="center"/>
            </w:pPr>
            <w:r w:rsidRPr="0028143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7414" w:rsidRPr="009D7A00" w:rsidRDefault="007A4C87" w:rsidP="009D7A0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EB7414" w:rsidRPr="00951F8E" w:rsidTr="00372A2B">
        <w:trPr>
          <w:trHeight w:val="300"/>
        </w:trPr>
        <w:tc>
          <w:tcPr>
            <w:tcW w:w="540" w:type="dxa"/>
          </w:tcPr>
          <w:p w:rsidR="00EB7414" w:rsidRPr="00951F8E" w:rsidRDefault="00EB7414" w:rsidP="00951F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B7414" w:rsidRPr="009D7A00" w:rsidRDefault="00EB7414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EB7414" w:rsidRPr="009D7A00" w:rsidRDefault="00EB7414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</w:tcPr>
          <w:p w:rsidR="00EB7414" w:rsidRPr="00951F8E" w:rsidRDefault="009D7A00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14" w:rsidRPr="00951F8E" w:rsidRDefault="007A4C87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8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B7414" w:rsidRPr="00951F8E" w:rsidRDefault="009D7A00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района, УИК</w:t>
            </w:r>
          </w:p>
        </w:tc>
        <w:tc>
          <w:tcPr>
            <w:tcW w:w="1702" w:type="dxa"/>
          </w:tcPr>
          <w:p w:rsidR="009D7A00" w:rsidRPr="009D7A00" w:rsidRDefault="007A4C87" w:rsidP="009D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очная/</w:t>
            </w:r>
          </w:p>
          <w:p w:rsidR="00EB7414" w:rsidRPr="00951F8E" w:rsidRDefault="00EB7414" w:rsidP="009D7A00">
            <w:pPr>
              <w:pStyle w:val="a5"/>
              <w:jc w:val="center"/>
            </w:pPr>
            <w:r w:rsidRPr="009D7A00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EB7414" w:rsidRPr="009D7A00" w:rsidRDefault="007A4C87" w:rsidP="009C0A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9B25C4" w:rsidRPr="00951F8E" w:rsidTr="00137B15">
        <w:trPr>
          <w:trHeight w:val="300"/>
        </w:trPr>
        <w:tc>
          <w:tcPr>
            <w:tcW w:w="15736" w:type="dxa"/>
            <w:gridSpan w:val="8"/>
          </w:tcPr>
          <w:p w:rsidR="009B25C4" w:rsidRPr="009D7A00" w:rsidRDefault="009B25C4" w:rsidP="009B2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51F8E">
              <w:rPr>
                <w:rFonts w:ascii="Times New Roman" w:hAnsi="Times New Roman"/>
                <w:b/>
                <w:bCs/>
                <w:sz w:val="24"/>
                <w:szCs w:val="24"/>
              </w:rPr>
              <w:t>. Обучение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участников избирательного процесса</w:t>
            </w:r>
          </w:p>
        </w:tc>
      </w:tr>
      <w:tr w:rsidR="009B25C4" w:rsidRPr="00951F8E" w:rsidTr="00372A2B">
        <w:trPr>
          <w:trHeight w:val="300"/>
        </w:trPr>
        <w:tc>
          <w:tcPr>
            <w:tcW w:w="540" w:type="dxa"/>
          </w:tcPr>
          <w:p w:rsidR="009B25C4" w:rsidRPr="00BE6C7A" w:rsidRDefault="00BE6C7A" w:rsidP="00BE6C7A">
            <w:pPr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C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9B25C4" w:rsidRPr="00B31ADD" w:rsidRDefault="00DA416D" w:rsidP="009D7A0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9B25C4" w:rsidRPr="009D7A00" w:rsidRDefault="00DA416D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9B25C4" w:rsidRDefault="00B31A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25C4" w:rsidRPr="00951F8E" w:rsidRDefault="00DA416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</w:tcPr>
          <w:p w:rsidR="009B25C4" w:rsidRDefault="00B31ADD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</w:tcPr>
          <w:p w:rsidR="009B25C4" w:rsidRPr="009D7A00" w:rsidRDefault="00B31ADD" w:rsidP="009D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очная/лекция</w:t>
            </w:r>
          </w:p>
        </w:tc>
        <w:tc>
          <w:tcPr>
            <w:tcW w:w="2126" w:type="dxa"/>
          </w:tcPr>
          <w:p w:rsidR="009B25C4" w:rsidRPr="009D7A00" w:rsidRDefault="00B31ADD" w:rsidP="009D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933FC" w:rsidRPr="00951F8E" w:rsidTr="00372A2B">
        <w:trPr>
          <w:trHeight w:val="300"/>
        </w:trPr>
        <w:tc>
          <w:tcPr>
            <w:tcW w:w="540" w:type="dxa"/>
          </w:tcPr>
          <w:p w:rsidR="00F933FC" w:rsidRPr="00951F8E" w:rsidRDefault="00BE6C7A" w:rsidP="00BE6C7A">
            <w:pPr>
              <w:spacing w:after="0" w:line="240" w:lineRule="auto"/>
              <w:ind w:left="284" w:hanging="2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F933FC" w:rsidRPr="00B31ADD" w:rsidRDefault="00F933FC" w:rsidP="00372A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ADD">
              <w:rPr>
                <w:rFonts w:ascii="Times New Roman" w:hAnsi="Times New Roman"/>
                <w:bCs/>
                <w:sz w:val="24"/>
                <w:szCs w:val="24"/>
              </w:rPr>
              <w:t>наблюдатели</w:t>
            </w:r>
          </w:p>
        </w:tc>
        <w:tc>
          <w:tcPr>
            <w:tcW w:w="3827" w:type="dxa"/>
          </w:tcPr>
          <w:p w:rsidR="00F933FC" w:rsidRPr="009D7A00" w:rsidRDefault="00F933FC" w:rsidP="00372A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F933FC" w:rsidRDefault="00F933F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33FC" w:rsidRPr="00951F8E" w:rsidRDefault="00F933F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933FC" w:rsidRDefault="00F933F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</w:tcPr>
          <w:p w:rsidR="00F933FC" w:rsidRPr="009D7A00" w:rsidRDefault="00F933FC" w:rsidP="00372A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очная/лекция</w:t>
            </w:r>
          </w:p>
        </w:tc>
        <w:tc>
          <w:tcPr>
            <w:tcW w:w="2126" w:type="dxa"/>
          </w:tcPr>
          <w:p w:rsidR="00F933FC" w:rsidRPr="009D7A00" w:rsidRDefault="00F933FC" w:rsidP="00372A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933FC" w:rsidRPr="00951F8E" w:rsidTr="00372A2B">
        <w:trPr>
          <w:trHeight w:val="300"/>
        </w:trPr>
        <w:tc>
          <w:tcPr>
            <w:tcW w:w="540" w:type="dxa"/>
          </w:tcPr>
          <w:p w:rsidR="00F933FC" w:rsidRPr="00951F8E" w:rsidRDefault="00BE6C7A" w:rsidP="00BE6C7A">
            <w:pPr>
              <w:spacing w:after="0" w:line="240" w:lineRule="auto"/>
              <w:ind w:left="284" w:hanging="2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F933FC" w:rsidRPr="00B31ADD" w:rsidRDefault="00F933FC" w:rsidP="00E5465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волонтеры проекта «Выборы доступны всем»</w:t>
            </w:r>
          </w:p>
        </w:tc>
        <w:tc>
          <w:tcPr>
            <w:tcW w:w="3827" w:type="dxa"/>
          </w:tcPr>
          <w:p w:rsidR="00F933FC" w:rsidRDefault="00F933FC" w:rsidP="009D7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F933FC" w:rsidRDefault="00F933F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33FC" w:rsidRDefault="00F933F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933FC" w:rsidRDefault="00F933FC" w:rsidP="0037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702" w:type="dxa"/>
          </w:tcPr>
          <w:p w:rsidR="00F933FC" w:rsidRPr="009D7A00" w:rsidRDefault="00F933FC" w:rsidP="00372A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очная/лекция</w:t>
            </w:r>
          </w:p>
        </w:tc>
        <w:tc>
          <w:tcPr>
            <w:tcW w:w="2126" w:type="dxa"/>
          </w:tcPr>
          <w:p w:rsidR="00F933FC" w:rsidRPr="009D7A00" w:rsidRDefault="00F933FC" w:rsidP="00372A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0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1F4EE9" w:rsidRPr="00951F8E" w:rsidRDefault="001F4EE9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7145" w:rsidRPr="0072115D" w:rsidRDefault="00EB7145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4FF1" w:rsidRPr="00E94FF1" w:rsidRDefault="00E94FF1" w:rsidP="00D47BDB">
      <w:pPr>
        <w:pStyle w:val="a5"/>
        <w:rPr>
          <w:rFonts w:ascii="Times New Roman" w:hAnsi="Times New Roman"/>
          <w:sz w:val="28"/>
          <w:szCs w:val="28"/>
        </w:rPr>
      </w:pPr>
    </w:p>
    <w:sectPr w:rsidR="00E94FF1" w:rsidRPr="00E94FF1" w:rsidSect="00CE30E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42A95"/>
    <w:multiLevelType w:val="hybridMultilevel"/>
    <w:tmpl w:val="C68EC7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503A1"/>
    <w:multiLevelType w:val="hybridMultilevel"/>
    <w:tmpl w:val="C0564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44BC"/>
    <w:rsid w:val="00007BCA"/>
    <w:rsid w:val="000265E5"/>
    <w:rsid w:val="00041460"/>
    <w:rsid w:val="000425BC"/>
    <w:rsid w:val="00046BFE"/>
    <w:rsid w:val="000704AC"/>
    <w:rsid w:val="0008413A"/>
    <w:rsid w:val="000A25DD"/>
    <w:rsid w:val="000A2DBC"/>
    <w:rsid w:val="000A35C8"/>
    <w:rsid w:val="000B0A34"/>
    <w:rsid w:val="000B1D90"/>
    <w:rsid w:val="000C3888"/>
    <w:rsid w:val="000D0DBF"/>
    <w:rsid w:val="000E6441"/>
    <w:rsid w:val="000F524F"/>
    <w:rsid w:val="0011359F"/>
    <w:rsid w:val="00117A5D"/>
    <w:rsid w:val="00123187"/>
    <w:rsid w:val="001420C0"/>
    <w:rsid w:val="00145BD8"/>
    <w:rsid w:val="00147CA2"/>
    <w:rsid w:val="00166BFA"/>
    <w:rsid w:val="00173150"/>
    <w:rsid w:val="00174A1C"/>
    <w:rsid w:val="00185102"/>
    <w:rsid w:val="00186422"/>
    <w:rsid w:val="001913DB"/>
    <w:rsid w:val="00196581"/>
    <w:rsid w:val="001A0306"/>
    <w:rsid w:val="001C2658"/>
    <w:rsid w:val="001D5989"/>
    <w:rsid w:val="001F4EE9"/>
    <w:rsid w:val="001F569B"/>
    <w:rsid w:val="001F6582"/>
    <w:rsid w:val="00220427"/>
    <w:rsid w:val="002336A3"/>
    <w:rsid w:val="002526EB"/>
    <w:rsid w:val="0028143E"/>
    <w:rsid w:val="0028165D"/>
    <w:rsid w:val="00285F18"/>
    <w:rsid w:val="002D558A"/>
    <w:rsid w:val="002E2149"/>
    <w:rsid w:val="002E3CC8"/>
    <w:rsid w:val="00300AE9"/>
    <w:rsid w:val="00311A41"/>
    <w:rsid w:val="00321548"/>
    <w:rsid w:val="00343917"/>
    <w:rsid w:val="003732F5"/>
    <w:rsid w:val="00381747"/>
    <w:rsid w:val="003854BC"/>
    <w:rsid w:val="00390148"/>
    <w:rsid w:val="00393FA6"/>
    <w:rsid w:val="003A02A6"/>
    <w:rsid w:val="003B2D50"/>
    <w:rsid w:val="003D5448"/>
    <w:rsid w:val="003D662F"/>
    <w:rsid w:val="003F5F23"/>
    <w:rsid w:val="00473198"/>
    <w:rsid w:val="004747BD"/>
    <w:rsid w:val="00482379"/>
    <w:rsid w:val="00482D06"/>
    <w:rsid w:val="00483E03"/>
    <w:rsid w:val="004B10CE"/>
    <w:rsid w:val="004D0D39"/>
    <w:rsid w:val="004E0D75"/>
    <w:rsid w:val="004E2624"/>
    <w:rsid w:val="004E69DE"/>
    <w:rsid w:val="004F3764"/>
    <w:rsid w:val="004F3A11"/>
    <w:rsid w:val="005070F5"/>
    <w:rsid w:val="005163A7"/>
    <w:rsid w:val="00532314"/>
    <w:rsid w:val="00533041"/>
    <w:rsid w:val="00536987"/>
    <w:rsid w:val="00537068"/>
    <w:rsid w:val="0054310B"/>
    <w:rsid w:val="00544CD2"/>
    <w:rsid w:val="005512DC"/>
    <w:rsid w:val="00560FAA"/>
    <w:rsid w:val="00562394"/>
    <w:rsid w:val="00574B11"/>
    <w:rsid w:val="00576804"/>
    <w:rsid w:val="005845B3"/>
    <w:rsid w:val="005B1818"/>
    <w:rsid w:val="005B53A4"/>
    <w:rsid w:val="005C5413"/>
    <w:rsid w:val="005D7970"/>
    <w:rsid w:val="00607420"/>
    <w:rsid w:val="0061213B"/>
    <w:rsid w:val="00642E72"/>
    <w:rsid w:val="006436D4"/>
    <w:rsid w:val="00647A1B"/>
    <w:rsid w:val="00662FE2"/>
    <w:rsid w:val="00682542"/>
    <w:rsid w:val="006853AD"/>
    <w:rsid w:val="00697A1F"/>
    <w:rsid w:val="006A3CE9"/>
    <w:rsid w:val="006B07D4"/>
    <w:rsid w:val="006C0500"/>
    <w:rsid w:val="006C771C"/>
    <w:rsid w:val="006E43C9"/>
    <w:rsid w:val="006F7345"/>
    <w:rsid w:val="00721101"/>
    <w:rsid w:val="0072115D"/>
    <w:rsid w:val="0073088C"/>
    <w:rsid w:val="00731CBA"/>
    <w:rsid w:val="00735C6D"/>
    <w:rsid w:val="0073766B"/>
    <w:rsid w:val="00752EE1"/>
    <w:rsid w:val="007545A2"/>
    <w:rsid w:val="0076555B"/>
    <w:rsid w:val="007670C2"/>
    <w:rsid w:val="007755FF"/>
    <w:rsid w:val="0078466A"/>
    <w:rsid w:val="007860BA"/>
    <w:rsid w:val="00787110"/>
    <w:rsid w:val="007874D7"/>
    <w:rsid w:val="007A02FC"/>
    <w:rsid w:val="007A23DD"/>
    <w:rsid w:val="007A4C87"/>
    <w:rsid w:val="007A5D7A"/>
    <w:rsid w:val="007C5467"/>
    <w:rsid w:val="007E09D1"/>
    <w:rsid w:val="00824B3B"/>
    <w:rsid w:val="00830210"/>
    <w:rsid w:val="008448F1"/>
    <w:rsid w:val="008527DA"/>
    <w:rsid w:val="00876DEC"/>
    <w:rsid w:val="00877B1C"/>
    <w:rsid w:val="008872CA"/>
    <w:rsid w:val="0089143D"/>
    <w:rsid w:val="008C3D0E"/>
    <w:rsid w:val="008D7DF9"/>
    <w:rsid w:val="008E4D6F"/>
    <w:rsid w:val="008F1F41"/>
    <w:rsid w:val="0090236B"/>
    <w:rsid w:val="00903974"/>
    <w:rsid w:val="00905079"/>
    <w:rsid w:val="0091141C"/>
    <w:rsid w:val="009350ED"/>
    <w:rsid w:val="00936D99"/>
    <w:rsid w:val="00951F8E"/>
    <w:rsid w:val="009618B2"/>
    <w:rsid w:val="0098015C"/>
    <w:rsid w:val="00986164"/>
    <w:rsid w:val="009B25C4"/>
    <w:rsid w:val="009C0A76"/>
    <w:rsid w:val="009C1E99"/>
    <w:rsid w:val="009D4E57"/>
    <w:rsid w:val="009D7A00"/>
    <w:rsid w:val="009E0376"/>
    <w:rsid w:val="009F13FF"/>
    <w:rsid w:val="00A07DAF"/>
    <w:rsid w:val="00A224BA"/>
    <w:rsid w:val="00A27BB8"/>
    <w:rsid w:val="00A301B9"/>
    <w:rsid w:val="00A32533"/>
    <w:rsid w:val="00A67458"/>
    <w:rsid w:val="00A7528C"/>
    <w:rsid w:val="00A77EE1"/>
    <w:rsid w:val="00A97EE6"/>
    <w:rsid w:val="00AA24C2"/>
    <w:rsid w:val="00AB3679"/>
    <w:rsid w:val="00AC64CF"/>
    <w:rsid w:val="00AD47F2"/>
    <w:rsid w:val="00AD62B9"/>
    <w:rsid w:val="00AD767F"/>
    <w:rsid w:val="00AE0936"/>
    <w:rsid w:val="00B048F8"/>
    <w:rsid w:val="00B10F00"/>
    <w:rsid w:val="00B12C37"/>
    <w:rsid w:val="00B14CEC"/>
    <w:rsid w:val="00B17EBD"/>
    <w:rsid w:val="00B21BEC"/>
    <w:rsid w:val="00B23EE7"/>
    <w:rsid w:val="00B248B4"/>
    <w:rsid w:val="00B31ADD"/>
    <w:rsid w:val="00B5363E"/>
    <w:rsid w:val="00B543EC"/>
    <w:rsid w:val="00B60135"/>
    <w:rsid w:val="00B61CCA"/>
    <w:rsid w:val="00B740AE"/>
    <w:rsid w:val="00B836B5"/>
    <w:rsid w:val="00B86419"/>
    <w:rsid w:val="00B93888"/>
    <w:rsid w:val="00BC0C1F"/>
    <w:rsid w:val="00BC25B8"/>
    <w:rsid w:val="00BC51B1"/>
    <w:rsid w:val="00BC7551"/>
    <w:rsid w:val="00BD779B"/>
    <w:rsid w:val="00BE6C7A"/>
    <w:rsid w:val="00BF0C65"/>
    <w:rsid w:val="00C00188"/>
    <w:rsid w:val="00C042DC"/>
    <w:rsid w:val="00C11A50"/>
    <w:rsid w:val="00C21D66"/>
    <w:rsid w:val="00C23382"/>
    <w:rsid w:val="00C2567D"/>
    <w:rsid w:val="00C25AA1"/>
    <w:rsid w:val="00C435C8"/>
    <w:rsid w:val="00C44042"/>
    <w:rsid w:val="00C46774"/>
    <w:rsid w:val="00C5216F"/>
    <w:rsid w:val="00C523A6"/>
    <w:rsid w:val="00C705E9"/>
    <w:rsid w:val="00C87882"/>
    <w:rsid w:val="00CA22A1"/>
    <w:rsid w:val="00CA36D9"/>
    <w:rsid w:val="00CB6F75"/>
    <w:rsid w:val="00CC5925"/>
    <w:rsid w:val="00CE30E4"/>
    <w:rsid w:val="00CE4850"/>
    <w:rsid w:val="00D203A9"/>
    <w:rsid w:val="00D36D88"/>
    <w:rsid w:val="00D36EB2"/>
    <w:rsid w:val="00D444CC"/>
    <w:rsid w:val="00D471DC"/>
    <w:rsid w:val="00D47BDB"/>
    <w:rsid w:val="00DA416D"/>
    <w:rsid w:val="00DA58F4"/>
    <w:rsid w:val="00DB1B10"/>
    <w:rsid w:val="00E031C6"/>
    <w:rsid w:val="00E228B6"/>
    <w:rsid w:val="00E23F0F"/>
    <w:rsid w:val="00E257F2"/>
    <w:rsid w:val="00E25DCC"/>
    <w:rsid w:val="00E5465C"/>
    <w:rsid w:val="00E65EA0"/>
    <w:rsid w:val="00E825D7"/>
    <w:rsid w:val="00E94FF1"/>
    <w:rsid w:val="00E95182"/>
    <w:rsid w:val="00EA7CC6"/>
    <w:rsid w:val="00EB7145"/>
    <w:rsid w:val="00EB7414"/>
    <w:rsid w:val="00ED0B60"/>
    <w:rsid w:val="00EE2105"/>
    <w:rsid w:val="00EE2818"/>
    <w:rsid w:val="00EF0CEE"/>
    <w:rsid w:val="00EF228E"/>
    <w:rsid w:val="00F00418"/>
    <w:rsid w:val="00F00824"/>
    <w:rsid w:val="00F16BEF"/>
    <w:rsid w:val="00F242D0"/>
    <w:rsid w:val="00F55A8F"/>
    <w:rsid w:val="00F60E59"/>
    <w:rsid w:val="00F66CD6"/>
    <w:rsid w:val="00F72308"/>
    <w:rsid w:val="00F933FC"/>
    <w:rsid w:val="00FA5457"/>
    <w:rsid w:val="00FA651C"/>
    <w:rsid w:val="00FB0EF5"/>
    <w:rsid w:val="00FB7FAB"/>
    <w:rsid w:val="00FC6297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22"/>
    <w:rPr>
      <w:rFonts w:ascii="Tahoma" w:eastAsia="Calibri" w:hAnsi="Tahoma" w:cs="Tahoma"/>
      <w:sz w:val="16"/>
      <w:szCs w:val="16"/>
    </w:rPr>
  </w:style>
  <w:style w:type="paragraph" w:customStyle="1" w:styleId="14-150">
    <w:name w:val="текст14-15"/>
    <w:basedOn w:val="a"/>
    <w:rsid w:val="00C4677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C5467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5467"/>
    <w:rPr>
      <w:b/>
      <w:bCs/>
    </w:rPr>
  </w:style>
  <w:style w:type="character" w:styleId="ae">
    <w:name w:val="Hyperlink"/>
    <w:uiPriority w:val="99"/>
    <w:unhideWhenUsed/>
    <w:rsid w:val="007C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3859-E3DF-4669-8447-AFFE93DC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2019-01-24T13:29:00Z</cp:lastPrinted>
  <dcterms:created xsi:type="dcterms:W3CDTF">2019-01-25T06:24:00Z</dcterms:created>
  <dcterms:modified xsi:type="dcterms:W3CDTF">2019-01-25T06:24:00Z</dcterms:modified>
</cp:coreProperties>
</file>